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6672" w14:textId="11D89A76" w:rsidR="00BD75D9" w:rsidRPr="00063902" w:rsidRDefault="00A8407A" w:rsidP="00BD75D9">
      <w:pPr>
        <w:ind w:firstLine="567"/>
        <w:jc w:val="center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П</w:t>
      </w:r>
      <w:r w:rsidR="00BD75D9" w:rsidRPr="00063902">
        <w:rPr>
          <w:b/>
          <w:sz w:val="28"/>
          <w:szCs w:val="28"/>
        </w:rPr>
        <w:t>ротокол № 3</w:t>
      </w:r>
      <w:r w:rsidR="00C0130B" w:rsidRPr="00063902">
        <w:rPr>
          <w:b/>
          <w:sz w:val="28"/>
          <w:szCs w:val="28"/>
        </w:rPr>
        <w:t>8</w:t>
      </w:r>
    </w:p>
    <w:p w14:paraId="19A1FE9B" w14:textId="77777777" w:rsidR="00BD75D9" w:rsidRPr="00063902" w:rsidRDefault="00BD75D9" w:rsidP="00BD75D9">
      <w:pPr>
        <w:ind w:firstLine="567"/>
        <w:jc w:val="center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 xml:space="preserve">Заседание Думы Черемховского районного муниципального образования </w:t>
      </w:r>
    </w:p>
    <w:p w14:paraId="76B135F4" w14:textId="77777777" w:rsidR="00BD75D9" w:rsidRPr="00063902" w:rsidRDefault="00BD75D9" w:rsidP="00BD75D9">
      <w:pPr>
        <w:ind w:firstLine="567"/>
        <w:jc w:val="center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(седьмого созыва)</w:t>
      </w:r>
    </w:p>
    <w:p w14:paraId="076FD3F2" w14:textId="77777777" w:rsidR="00BD75D9" w:rsidRPr="00063902" w:rsidRDefault="00BD75D9" w:rsidP="00BD75D9">
      <w:pPr>
        <w:tabs>
          <w:tab w:val="left" w:pos="2955"/>
        </w:tabs>
        <w:ind w:firstLine="567"/>
        <w:jc w:val="center"/>
        <w:rPr>
          <w:b/>
          <w:sz w:val="28"/>
          <w:szCs w:val="28"/>
        </w:rPr>
      </w:pPr>
    </w:p>
    <w:p w14:paraId="68229998" w14:textId="010981E6" w:rsidR="00BD75D9" w:rsidRPr="00063902" w:rsidRDefault="00BD75D9" w:rsidP="00BD75D9">
      <w:pPr>
        <w:tabs>
          <w:tab w:val="left" w:pos="4620"/>
          <w:tab w:val="left" w:pos="7755"/>
        </w:tabs>
        <w:ind w:firstLine="567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от 2</w:t>
      </w:r>
      <w:r w:rsidR="00C0130B" w:rsidRPr="00063902">
        <w:rPr>
          <w:b/>
          <w:sz w:val="28"/>
          <w:szCs w:val="28"/>
        </w:rPr>
        <w:t>6</w:t>
      </w:r>
      <w:r w:rsidRPr="00063902">
        <w:rPr>
          <w:b/>
          <w:sz w:val="28"/>
          <w:szCs w:val="28"/>
        </w:rPr>
        <w:t xml:space="preserve"> </w:t>
      </w:r>
      <w:r w:rsidR="00C0130B" w:rsidRPr="00063902">
        <w:rPr>
          <w:b/>
          <w:sz w:val="28"/>
          <w:szCs w:val="28"/>
        </w:rPr>
        <w:t>октября</w:t>
      </w:r>
      <w:r w:rsidRPr="00063902">
        <w:rPr>
          <w:b/>
          <w:sz w:val="28"/>
          <w:szCs w:val="28"/>
        </w:rPr>
        <w:t xml:space="preserve"> 2022 года                                                          г. Черемхово</w:t>
      </w:r>
    </w:p>
    <w:p w14:paraId="126B3C48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36F44463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Присутствовали:</w:t>
      </w:r>
    </w:p>
    <w:p w14:paraId="53F06693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489C02B9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 xml:space="preserve">                              Депутаты Думы:</w:t>
      </w:r>
    </w:p>
    <w:p w14:paraId="24214D93" w14:textId="6808A8E1" w:rsidR="00BD75D9" w:rsidRPr="00063902" w:rsidRDefault="00C0130B" w:rsidP="00C0130B">
      <w:pPr>
        <w:tabs>
          <w:tab w:val="left" w:pos="7755"/>
        </w:tabs>
        <w:ind w:left="567"/>
        <w:jc w:val="both"/>
        <w:rPr>
          <w:bCs/>
          <w:sz w:val="28"/>
          <w:szCs w:val="28"/>
        </w:rPr>
      </w:pPr>
      <w:r w:rsidRPr="00063902">
        <w:rPr>
          <w:bCs/>
          <w:sz w:val="28"/>
          <w:szCs w:val="28"/>
        </w:rPr>
        <w:t>1.</w:t>
      </w:r>
      <w:r w:rsidR="00BD75D9" w:rsidRPr="00063902">
        <w:rPr>
          <w:bCs/>
          <w:sz w:val="28"/>
          <w:szCs w:val="28"/>
        </w:rPr>
        <w:t>Уханёва Татьяна Васильевна, округ № 1</w:t>
      </w:r>
    </w:p>
    <w:p w14:paraId="562E6313" w14:textId="1DAE763E" w:rsidR="00C0130B" w:rsidRPr="00063902" w:rsidRDefault="00C0130B" w:rsidP="00C0130B">
      <w:pPr>
        <w:tabs>
          <w:tab w:val="left" w:pos="7755"/>
        </w:tabs>
        <w:ind w:left="567"/>
        <w:jc w:val="both"/>
        <w:rPr>
          <w:bCs/>
          <w:sz w:val="28"/>
          <w:szCs w:val="28"/>
        </w:rPr>
      </w:pPr>
      <w:r w:rsidRPr="00063902">
        <w:rPr>
          <w:bCs/>
          <w:sz w:val="28"/>
          <w:szCs w:val="28"/>
        </w:rPr>
        <w:t>2.Чирков Юрий Владимирович, округ № 2</w:t>
      </w:r>
    </w:p>
    <w:p w14:paraId="2CA9B621" w14:textId="24D8D495" w:rsidR="00BD75D9" w:rsidRPr="00063902" w:rsidRDefault="00C0130B" w:rsidP="00C0130B">
      <w:pPr>
        <w:tabs>
          <w:tab w:val="left" w:pos="7755"/>
        </w:tabs>
        <w:ind w:left="567"/>
        <w:jc w:val="both"/>
        <w:rPr>
          <w:bCs/>
          <w:sz w:val="28"/>
          <w:szCs w:val="28"/>
        </w:rPr>
      </w:pPr>
      <w:r w:rsidRPr="00063902">
        <w:rPr>
          <w:sz w:val="28"/>
          <w:szCs w:val="28"/>
        </w:rPr>
        <w:t>3.</w:t>
      </w:r>
      <w:r w:rsidR="00BD75D9" w:rsidRPr="00063902">
        <w:rPr>
          <w:sz w:val="28"/>
          <w:szCs w:val="28"/>
        </w:rPr>
        <w:t xml:space="preserve"> </w:t>
      </w:r>
      <w:proofErr w:type="spellStart"/>
      <w:r w:rsidR="00BD75D9" w:rsidRPr="00063902">
        <w:rPr>
          <w:sz w:val="28"/>
          <w:szCs w:val="28"/>
        </w:rPr>
        <w:t>Бедушвиль</w:t>
      </w:r>
      <w:proofErr w:type="spellEnd"/>
      <w:r w:rsidR="00BD75D9" w:rsidRPr="00063902">
        <w:rPr>
          <w:sz w:val="28"/>
          <w:szCs w:val="28"/>
        </w:rPr>
        <w:t xml:space="preserve"> Валерий Игнатьевич, округ № 3</w:t>
      </w:r>
    </w:p>
    <w:p w14:paraId="05BCCC89" w14:textId="5DBA70A7" w:rsidR="00BD75D9" w:rsidRPr="00063902" w:rsidRDefault="00BD75D9" w:rsidP="00C0130B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</w:t>
      </w:r>
      <w:r w:rsidR="00C0130B" w:rsidRPr="00063902">
        <w:rPr>
          <w:sz w:val="28"/>
          <w:szCs w:val="28"/>
        </w:rPr>
        <w:t>4</w:t>
      </w:r>
      <w:r w:rsidRPr="00063902">
        <w:rPr>
          <w:sz w:val="28"/>
          <w:szCs w:val="28"/>
        </w:rPr>
        <w:t xml:space="preserve">.Геворгян </w:t>
      </w:r>
      <w:proofErr w:type="spellStart"/>
      <w:r w:rsidRPr="00063902">
        <w:rPr>
          <w:sz w:val="28"/>
          <w:szCs w:val="28"/>
        </w:rPr>
        <w:t>Арамаис</w:t>
      </w:r>
      <w:proofErr w:type="spellEnd"/>
      <w:r w:rsidRPr="00063902">
        <w:rPr>
          <w:sz w:val="28"/>
          <w:szCs w:val="28"/>
        </w:rPr>
        <w:t xml:space="preserve"> Валерьевич, округ № 4</w:t>
      </w:r>
    </w:p>
    <w:p w14:paraId="36FF4E41" w14:textId="79E37905" w:rsidR="00BD75D9" w:rsidRPr="00063902" w:rsidRDefault="00BD75D9" w:rsidP="00C0130B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</w:t>
      </w:r>
      <w:r w:rsidR="00C0130B" w:rsidRPr="00063902">
        <w:rPr>
          <w:sz w:val="28"/>
          <w:szCs w:val="28"/>
        </w:rPr>
        <w:t>5</w:t>
      </w:r>
      <w:r w:rsidRPr="00063902">
        <w:rPr>
          <w:sz w:val="28"/>
          <w:szCs w:val="28"/>
        </w:rPr>
        <w:t>. Горбачев Алексей Викторович, округ № 5</w:t>
      </w:r>
    </w:p>
    <w:p w14:paraId="6650D913" w14:textId="590727F6" w:rsidR="00C0130B" w:rsidRPr="00063902" w:rsidRDefault="00C0130B" w:rsidP="00C0130B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6.Шиповалов Андрей Александрович, округ № 6</w:t>
      </w:r>
    </w:p>
    <w:p w14:paraId="0294E9EE" w14:textId="1C85DA92" w:rsidR="00C0130B" w:rsidRPr="00063902" w:rsidRDefault="00C0130B" w:rsidP="00C0130B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7.Долматов Анатолий Иванович, округ № 7</w:t>
      </w:r>
    </w:p>
    <w:p w14:paraId="025F80D9" w14:textId="65DCEF97" w:rsidR="00C0130B" w:rsidRPr="00063902" w:rsidRDefault="00C0130B" w:rsidP="00C0130B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8.Лавринович Василий Иванович, округ № 8</w:t>
      </w:r>
    </w:p>
    <w:p w14:paraId="7B69ED13" w14:textId="284CFB12" w:rsidR="00BD75D9" w:rsidRPr="00063902" w:rsidRDefault="00BD75D9" w:rsidP="00C0130B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</w:t>
      </w:r>
      <w:r w:rsidR="00C0130B" w:rsidRPr="00063902">
        <w:rPr>
          <w:sz w:val="28"/>
          <w:szCs w:val="28"/>
        </w:rPr>
        <w:t>9</w:t>
      </w:r>
      <w:r w:rsidRPr="00063902">
        <w:rPr>
          <w:sz w:val="28"/>
          <w:szCs w:val="28"/>
        </w:rPr>
        <w:t xml:space="preserve">. Антипина Ксения Николаевна, округ № </w:t>
      </w:r>
      <w:r w:rsidR="00C0130B" w:rsidRPr="00063902">
        <w:rPr>
          <w:sz w:val="28"/>
          <w:szCs w:val="28"/>
        </w:rPr>
        <w:t>9</w:t>
      </w:r>
    </w:p>
    <w:p w14:paraId="29B8ED76" w14:textId="57F974FD" w:rsidR="00BD75D9" w:rsidRPr="00063902" w:rsidRDefault="00C0130B" w:rsidP="00C0130B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10</w:t>
      </w:r>
      <w:r w:rsidR="00BD75D9" w:rsidRPr="00063902">
        <w:rPr>
          <w:sz w:val="28"/>
          <w:szCs w:val="28"/>
        </w:rPr>
        <w:t xml:space="preserve">. </w:t>
      </w:r>
      <w:proofErr w:type="spellStart"/>
      <w:r w:rsidR="00BD75D9" w:rsidRPr="00063902">
        <w:rPr>
          <w:sz w:val="28"/>
          <w:szCs w:val="28"/>
        </w:rPr>
        <w:t>Позолотина</w:t>
      </w:r>
      <w:proofErr w:type="spellEnd"/>
      <w:r w:rsidR="00BD75D9" w:rsidRPr="00063902">
        <w:rPr>
          <w:sz w:val="28"/>
          <w:szCs w:val="28"/>
        </w:rPr>
        <w:t xml:space="preserve"> Татьяна Михайловна, округ № 10</w:t>
      </w:r>
    </w:p>
    <w:p w14:paraId="367A8F93" w14:textId="2ED25404" w:rsidR="00BD75D9" w:rsidRPr="00063902" w:rsidRDefault="00C0130B" w:rsidP="00C0130B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11</w:t>
      </w:r>
      <w:r w:rsidR="00BD75D9" w:rsidRPr="00063902">
        <w:rPr>
          <w:sz w:val="28"/>
          <w:szCs w:val="28"/>
        </w:rPr>
        <w:t>.Завозин Антон Леонидович, округ № 11</w:t>
      </w:r>
    </w:p>
    <w:p w14:paraId="16E2CDBA" w14:textId="4F9FA7E3" w:rsidR="00BD75D9" w:rsidRPr="00063902" w:rsidRDefault="00C0130B" w:rsidP="00C0130B">
      <w:pPr>
        <w:tabs>
          <w:tab w:val="left" w:pos="7755"/>
        </w:tabs>
        <w:ind w:firstLine="426"/>
        <w:jc w:val="both"/>
        <w:rPr>
          <w:sz w:val="28"/>
          <w:szCs w:val="28"/>
        </w:rPr>
      </w:pPr>
      <w:r w:rsidRPr="00063902">
        <w:rPr>
          <w:sz w:val="28"/>
          <w:szCs w:val="28"/>
        </w:rPr>
        <w:t>12</w:t>
      </w:r>
      <w:r w:rsidR="00BD75D9" w:rsidRPr="00063902">
        <w:rPr>
          <w:sz w:val="28"/>
          <w:szCs w:val="28"/>
        </w:rPr>
        <w:t>.Козлова Любовь Михайловна, округ № 12</w:t>
      </w:r>
    </w:p>
    <w:p w14:paraId="36968F2C" w14:textId="69F21B70" w:rsidR="00BD75D9" w:rsidRPr="00063902" w:rsidRDefault="00BD75D9" w:rsidP="00C0130B">
      <w:pPr>
        <w:tabs>
          <w:tab w:val="left" w:pos="7755"/>
        </w:tabs>
        <w:ind w:firstLine="426"/>
        <w:jc w:val="both"/>
        <w:rPr>
          <w:sz w:val="28"/>
          <w:szCs w:val="28"/>
        </w:rPr>
      </w:pPr>
      <w:r w:rsidRPr="00063902">
        <w:rPr>
          <w:sz w:val="28"/>
          <w:szCs w:val="28"/>
        </w:rPr>
        <w:t>1</w:t>
      </w:r>
      <w:r w:rsidR="00C0130B" w:rsidRPr="00063902">
        <w:rPr>
          <w:sz w:val="28"/>
          <w:szCs w:val="28"/>
        </w:rPr>
        <w:t>3</w:t>
      </w:r>
      <w:r w:rsidRPr="00063902">
        <w:rPr>
          <w:sz w:val="28"/>
          <w:szCs w:val="28"/>
        </w:rPr>
        <w:t>.Исакова Инна Модестовна, округ № 15</w:t>
      </w:r>
    </w:p>
    <w:p w14:paraId="48FF5636" w14:textId="77777777" w:rsidR="00BD75D9" w:rsidRPr="00063902" w:rsidRDefault="00BD75D9" w:rsidP="00C0130B">
      <w:pPr>
        <w:tabs>
          <w:tab w:val="left" w:pos="7755"/>
        </w:tabs>
        <w:ind w:firstLine="426"/>
        <w:jc w:val="both"/>
        <w:rPr>
          <w:sz w:val="28"/>
          <w:szCs w:val="28"/>
        </w:rPr>
      </w:pPr>
    </w:p>
    <w:p w14:paraId="069B3D8C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Приглашённые и ответственные за вопрос начальники отделов:</w:t>
      </w:r>
    </w:p>
    <w:p w14:paraId="5244E94D" w14:textId="77777777" w:rsidR="00C0130B" w:rsidRPr="00063902" w:rsidRDefault="00C0130B" w:rsidP="00BD75D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0C94D4DE" w14:textId="71AA6EB2" w:rsidR="00BD75D9" w:rsidRPr="00063902" w:rsidRDefault="00C0130B" w:rsidP="00B9064B">
      <w:pPr>
        <w:tabs>
          <w:tab w:val="left" w:pos="7755"/>
        </w:tabs>
        <w:ind w:left="567"/>
        <w:jc w:val="both"/>
        <w:rPr>
          <w:bCs/>
          <w:sz w:val="28"/>
          <w:szCs w:val="28"/>
        </w:rPr>
      </w:pPr>
      <w:r w:rsidRPr="00063902">
        <w:rPr>
          <w:bCs/>
          <w:sz w:val="28"/>
          <w:szCs w:val="28"/>
        </w:rPr>
        <w:t>1.Манзула Евгений</w:t>
      </w:r>
      <w:r w:rsidRPr="00063902">
        <w:rPr>
          <w:b/>
          <w:sz w:val="28"/>
          <w:szCs w:val="28"/>
        </w:rPr>
        <w:t xml:space="preserve"> </w:t>
      </w:r>
      <w:r w:rsidRPr="00063902">
        <w:rPr>
          <w:bCs/>
          <w:sz w:val="28"/>
          <w:szCs w:val="28"/>
        </w:rPr>
        <w:t xml:space="preserve">Александрович, </w:t>
      </w:r>
      <w:proofErr w:type="spellStart"/>
      <w:r w:rsidRPr="00063902">
        <w:rPr>
          <w:bCs/>
          <w:sz w:val="28"/>
          <w:szCs w:val="28"/>
        </w:rPr>
        <w:t>И.о</w:t>
      </w:r>
      <w:proofErr w:type="spellEnd"/>
      <w:r w:rsidRPr="00063902">
        <w:rPr>
          <w:bCs/>
          <w:sz w:val="28"/>
          <w:szCs w:val="28"/>
        </w:rPr>
        <w:t xml:space="preserve">. </w:t>
      </w:r>
      <w:r w:rsidR="00B9064B" w:rsidRPr="00063902">
        <w:rPr>
          <w:bCs/>
          <w:sz w:val="28"/>
          <w:szCs w:val="28"/>
        </w:rPr>
        <w:t>заместителя мэра по социальным   вопросам.</w:t>
      </w:r>
    </w:p>
    <w:p w14:paraId="39C27702" w14:textId="77777777" w:rsidR="00BD75D9" w:rsidRPr="00063902" w:rsidRDefault="00BD75D9" w:rsidP="00BD75D9">
      <w:pPr>
        <w:tabs>
          <w:tab w:val="left" w:pos="7755"/>
        </w:tabs>
        <w:ind w:left="567"/>
        <w:rPr>
          <w:bCs/>
          <w:sz w:val="28"/>
          <w:szCs w:val="28"/>
        </w:rPr>
      </w:pPr>
      <w:r w:rsidRPr="00063902">
        <w:rPr>
          <w:bCs/>
          <w:sz w:val="28"/>
          <w:szCs w:val="28"/>
        </w:rPr>
        <w:t>2.Рихальская Марина Геннадьевна, руководитель аппарата администрации;</w:t>
      </w:r>
    </w:p>
    <w:p w14:paraId="745C4996" w14:textId="77777777" w:rsidR="00BD75D9" w:rsidRPr="00063902" w:rsidRDefault="00BD75D9" w:rsidP="00BD75D9">
      <w:pPr>
        <w:tabs>
          <w:tab w:val="left" w:pos="7755"/>
        </w:tabs>
        <w:ind w:left="567"/>
        <w:rPr>
          <w:sz w:val="28"/>
          <w:szCs w:val="28"/>
        </w:rPr>
      </w:pPr>
      <w:r w:rsidRPr="00063902">
        <w:rPr>
          <w:sz w:val="28"/>
          <w:szCs w:val="28"/>
        </w:rPr>
        <w:t>3.Ермаков Сергей Анатольевич, начальник отдела правового обеспечения;</w:t>
      </w:r>
    </w:p>
    <w:p w14:paraId="137FF2BC" w14:textId="77777777" w:rsidR="00BD75D9" w:rsidRPr="00063902" w:rsidRDefault="00BD75D9" w:rsidP="00BD75D9">
      <w:pPr>
        <w:tabs>
          <w:tab w:val="left" w:pos="7755"/>
        </w:tabs>
        <w:ind w:left="567"/>
        <w:rPr>
          <w:sz w:val="28"/>
          <w:szCs w:val="28"/>
        </w:rPr>
      </w:pPr>
      <w:r w:rsidRPr="00063902">
        <w:rPr>
          <w:sz w:val="28"/>
          <w:szCs w:val="28"/>
        </w:rPr>
        <w:t>4.Гайдук Юлия Николаевна, начальник финансового управления;</w:t>
      </w:r>
    </w:p>
    <w:p w14:paraId="2E8FD7DC" w14:textId="77777777" w:rsidR="00BD75D9" w:rsidRPr="00063902" w:rsidRDefault="00BD75D9" w:rsidP="00BD75D9">
      <w:pPr>
        <w:tabs>
          <w:tab w:val="left" w:pos="7755"/>
        </w:tabs>
        <w:ind w:left="567"/>
        <w:rPr>
          <w:sz w:val="28"/>
          <w:szCs w:val="28"/>
        </w:rPr>
      </w:pPr>
      <w:r w:rsidRPr="00063902">
        <w:rPr>
          <w:sz w:val="28"/>
          <w:szCs w:val="28"/>
        </w:rPr>
        <w:t>5.Обтовка Марина Владимировна, начальник управления ЖКХ;</w:t>
      </w:r>
    </w:p>
    <w:p w14:paraId="5F58EA49" w14:textId="77777777" w:rsidR="00BD75D9" w:rsidRPr="00063902" w:rsidRDefault="00BD75D9" w:rsidP="00BD75D9">
      <w:pPr>
        <w:tabs>
          <w:tab w:val="left" w:pos="7755"/>
        </w:tabs>
        <w:ind w:left="567"/>
        <w:rPr>
          <w:sz w:val="28"/>
          <w:szCs w:val="28"/>
        </w:rPr>
      </w:pPr>
      <w:r w:rsidRPr="00063902">
        <w:rPr>
          <w:sz w:val="28"/>
          <w:szCs w:val="28"/>
        </w:rPr>
        <w:t>6.Цицинкова Елена Анатольевна, начальник отдела экономического прогнозирования и планирования;</w:t>
      </w:r>
    </w:p>
    <w:p w14:paraId="07C4DCB9" w14:textId="7EA675E8" w:rsidR="00BD75D9" w:rsidRPr="00063902" w:rsidRDefault="00B9064B" w:rsidP="00BD75D9">
      <w:pPr>
        <w:tabs>
          <w:tab w:val="left" w:pos="7755"/>
        </w:tabs>
        <w:ind w:left="567"/>
        <w:rPr>
          <w:sz w:val="28"/>
          <w:szCs w:val="28"/>
        </w:rPr>
      </w:pPr>
      <w:r w:rsidRPr="00063902">
        <w:rPr>
          <w:sz w:val="28"/>
          <w:szCs w:val="28"/>
        </w:rPr>
        <w:t>7</w:t>
      </w:r>
      <w:r w:rsidR="00BD75D9" w:rsidRPr="00063902">
        <w:rPr>
          <w:sz w:val="28"/>
          <w:szCs w:val="28"/>
        </w:rPr>
        <w:t>.Кудлай Анна Анатольевна, председатель КСП.</w:t>
      </w:r>
    </w:p>
    <w:p w14:paraId="26544BB9" w14:textId="77777777" w:rsidR="00BD75D9" w:rsidRPr="00063902" w:rsidRDefault="00BD75D9" w:rsidP="00BD75D9">
      <w:pPr>
        <w:tabs>
          <w:tab w:val="left" w:pos="7755"/>
        </w:tabs>
        <w:ind w:left="567"/>
        <w:jc w:val="both"/>
        <w:rPr>
          <w:sz w:val="28"/>
          <w:szCs w:val="28"/>
        </w:rPr>
      </w:pPr>
    </w:p>
    <w:p w14:paraId="4382D231" w14:textId="3862FA7D" w:rsidR="00BD75D9" w:rsidRPr="00063902" w:rsidRDefault="00BD75D9" w:rsidP="00063902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Представители СМИ:</w:t>
      </w:r>
    </w:p>
    <w:p w14:paraId="0CC67BF1" w14:textId="7830B452" w:rsidR="00BD75D9" w:rsidRPr="00063902" w:rsidRDefault="00BD75D9" w:rsidP="00BD75D9">
      <w:pPr>
        <w:tabs>
          <w:tab w:val="left" w:pos="7755"/>
        </w:tabs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1. </w:t>
      </w:r>
      <w:r w:rsidR="00B9064B" w:rsidRPr="00063902">
        <w:rPr>
          <w:sz w:val="28"/>
          <w:szCs w:val="28"/>
        </w:rPr>
        <w:t>Захаркина Екатерина Петровна</w:t>
      </w:r>
      <w:r w:rsidRPr="00063902">
        <w:rPr>
          <w:sz w:val="28"/>
          <w:szCs w:val="28"/>
        </w:rPr>
        <w:t>, главн</w:t>
      </w:r>
      <w:r w:rsidR="00B9064B" w:rsidRPr="00063902">
        <w:rPr>
          <w:sz w:val="28"/>
          <w:szCs w:val="28"/>
        </w:rPr>
        <w:t>ый</w:t>
      </w:r>
      <w:r w:rsidRPr="00063902">
        <w:rPr>
          <w:sz w:val="28"/>
          <w:szCs w:val="28"/>
        </w:rPr>
        <w:t xml:space="preserve"> редактор газеты «Моё село, край Черемховский».</w:t>
      </w:r>
    </w:p>
    <w:p w14:paraId="358D93BC" w14:textId="77777777" w:rsidR="00BD75D9" w:rsidRPr="00063902" w:rsidRDefault="00BD75D9" w:rsidP="00BD75D9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4C03069D" w14:textId="48306227" w:rsidR="00BD75D9" w:rsidRPr="00063902" w:rsidRDefault="00BD75D9" w:rsidP="00063902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Представители прокуратуры:</w:t>
      </w:r>
    </w:p>
    <w:p w14:paraId="2B219911" w14:textId="08F15AD1" w:rsidR="00BD75D9" w:rsidRPr="00063902" w:rsidRDefault="00BD75D9" w:rsidP="00BD75D9">
      <w:pPr>
        <w:tabs>
          <w:tab w:val="left" w:pos="7755"/>
        </w:tabs>
        <w:ind w:firstLine="567"/>
        <w:jc w:val="both"/>
        <w:rPr>
          <w:bCs/>
          <w:sz w:val="28"/>
          <w:szCs w:val="28"/>
        </w:rPr>
      </w:pPr>
      <w:r w:rsidRPr="00063902">
        <w:rPr>
          <w:bCs/>
          <w:sz w:val="28"/>
          <w:szCs w:val="28"/>
        </w:rPr>
        <w:t xml:space="preserve">1. </w:t>
      </w:r>
      <w:proofErr w:type="spellStart"/>
      <w:r w:rsidR="00B9064B" w:rsidRPr="00063902">
        <w:rPr>
          <w:bCs/>
          <w:sz w:val="28"/>
          <w:szCs w:val="28"/>
        </w:rPr>
        <w:t>Пестюрин</w:t>
      </w:r>
      <w:proofErr w:type="spellEnd"/>
      <w:r w:rsidR="00B9064B" w:rsidRPr="00063902">
        <w:rPr>
          <w:bCs/>
          <w:sz w:val="28"/>
          <w:szCs w:val="28"/>
        </w:rPr>
        <w:t xml:space="preserve"> Евгений Николаевич</w:t>
      </w:r>
      <w:r w:rsidRPr="00063902">
        <w:rPr>
          <w:bCs/>
          <w:sz w:val="28"/>
          <w:szCs w:val="28"/>
        </w:rPr>
        <w:t>, старший помощник прокурора.</w:t>
      </w:r>
    </w:p>
    <w:p w14:paraId="42F9E775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08315BE2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Слушали Козлову Любовь Михайловну: председателя Думы Черемховского районного муниципального образования</w:t>
      </w:r>
    </w:p>
    <w:p w14:paraId="689EA18D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28A87DC2" w14:textId="7E8E131B" w:rsidR="00BD75D9" w:rsidRPr="00063902" w:rsidRDefault="00BD75D9" w:rsidP="00BD75D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063902">
        <w:rPr>
          <w:sz w:val="28"/>
          <w:szCs w:val="28"/>
        </w:rPr>
        <w:lastRenderedPageBreak/>
        <w:t>Из 15 депутатов прибыло 1</w:t>
      </w:r>
      <w:r w:rsidR="00B9064B" w:rsidRPr="00063902">
        <w:rPr>
          <w:sz w:val="28"/>
          <w:szCs w:val="28"/>
        </w:rPr>
        <w:t>3</w:t>
      </w:r>
      <w:r w:rsidRPr="00063902">
        <w:rPr>
          <w:sz w:val="28"/>
          <w:szCs w:val="28"/>
        </w:rPr>
        <w:t xml:space="preserve">, отсутствует по уважительной причине следующие депутаты </w:t>
      </w:r>
      <w:proofErr w:type="spellStart"/>
      <w:r w:rsidR="00B9064B" w:rsidRPr="00063902">
        <w:rPr>
          <w:sz w:val="28"/>
          <w:szCs w:val="28"/>
        </w:rPr>
        <w:t>Каралазар</w:t>
      </w:r>
      <w:proofErr w:type="spellEnd"/>
      <w:r w:rsidR="00B9064B" w:rsidRPr="00063902">
        <w:rPr>
          <w:sz w:val="28"/>
          <w:szCs w:val="28"/>
        </w:rPr>
        <w:t xml:space="preserve"> В.Н</w:t>
      </w:r>
      <w:r w:rsidRPr="00063902">
        <w:rPr>
          <w:sz w:val="28"/>
          <w:szCs w:val="28"/>
        </w:rPr>
        <w:t xml:space="preserve">., </w:t>
      </w:r>
      <w:proofErr w:type="spellStart"/>
      <w:r w:rsidR="00B9064B" w:rsidRPr="00063902">
        <w:rPr>
          <w:sz w:val="28"/>
          <w:szCs w:val="28"/>
        </w:rPr>
        <w:t>Манькова</w:t>
      </w:r>
      <w:proofErr w:type="spellEnd"/>
      <w:r w:rsidR="00B9064B" w:rsidRPr="00063902">
        <w:rPr>
          <w:sz w:val="28"/>
          <w:szCs w:val="28"/>
        </w:rPr>
        <w:t xml:space="preserve"> И.В.</w:t>
      </w:r>
      <w:r w:rsidRPr="00063902">
        <w:rPr>
          <w:sz w:val="28"/>
          <w:szCs w:val="28"/>
        </w:rPr>
        <w:t>- кворум заседания имеется.</w:t>
      </w:r>
    </w:p>
    <w:p w14:paraId="62ED45A7" w14:textId="3B395E0C" w:rsidR="00BD75D9" w:rsidRPr="00063902" w:rsidRDefault="00BD75D9" w:rsidP="00BD75D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063902">
        <w:rPr>
          <w:sz w:val="28"/>
          <w:szCs w:val="28"/>
        </w:rPr>
        <w:t>На 3</w:t>
      </w:r>
      <w:r w:rsidR="00B9064B" w:rsidRPr="00063902">
        <w:rPr>
          <w:sz w:val="28"/>
          <w:szCs w:val="28"/>
        </w:rPr>
        <w:t>8</w:t>
      </w:r>
      <w:r w:rsidRPr="00063902">
        <w:rPr>
          <w:sz w:val="28"/>
          <w:szCs w:val="28"/>
        </w:rPr>
        <w:t xml:space="preserve">-е заседание Думы Черемховского района седьмого созыва было вынесено </w:t>
      </w:r>
      <w:r w:rsidR="00B9064B" w:rsidRPr="00063902">
        <w:rPr>
          <w:sz w:val="28"/>
          <w:szCs w:val="28"/>
        </w:rPr>
        <w:t>3</w:t>
      </w:r>
      <w:r w:rsidRPr="00063902">
        <w:rPr>
          <w:sz w:val="28"/>
          <w:szCs w:val="28"/>
        </w:rPr>
        <w:t xml:space="preserve"> вопрос</w:t>
      </w:r>
      <w:r w:rsidR="00B9064B" w:rsidRPr="00063902">
        <w:rPr>
          <w:sz w:val="28"/>
          <w:szCs w:val="28"/>
        </w:rPr>
        <w:t>а.</w:t>
      </w:r>
    </w:p>
    <w:p w14:paraId="43961120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sz w:val="28"/>
          <w:szCs w:val="28"/>
        </w:rPr>
      </w:pPr>
      <w:bookmarkStart w:id="0" w:name="_Hlk56420195"/>
    </w:p>
    <w:p w14:paraId="6F1BE352" w14:textId="77777777" w:rsidR="00BD75D9" w:rsidRPr="00063902" w:rsidRDefault="00BD75D9" w:rsidP="00BD75D9">
      <w:pPr>
        <w:tabs>
          <w:tab w:val="left" w:pos="7755"/>
        </w:tabs>
        <w:ind w:firstLine="567"/>
        <w:jc w:val="both"/>
        <w:rPr>
          <w:b/>
          <w:bCs/>
          <w:sz w:val="28"/>
          <w:szCs w:val="28"/>
        </w:rPr>
      </w:pPr>
      <w:r w:rsidRPr="00063902">
        <w:rPr>
          <w:b/>
          <w:bCs/>
          <w:sz w:val="28"/>
          <w:szCs w:val="28"/>
        </w:rPr>
        <w:t>Любовь Михайловна зачитала проект повестки заседания:</w:t>
      </w:r>
    </w:p>
    <w:p w14:paraId="1BECB3CE" w14:textId="77777777" w:rsidR="00BD75D9" w:rsidRPr="00063902" w:rsidRDefault="00BD75D9" w:rsidP="00BD75D9">
      <w:pPr>
        <w:tabs>
          <w:tab w:val="left" w:pos="-284"/>
        </w:tabs>
        <w:jc w:val="both"/>
        <w:rPr>
          <w:sz w:val="28"/>
          <w:szCs w:val="28"/>
        </w:rPr>
      </w:pPr>
    </w:p>
    <w:p w14:paraId="059D3D46" w14:textId="77777777" w:rsidR="00C0130B" w:rsidRPr="00063902" w:rsidRDefault="00C0130B" w:rsidP="00C0130B">
      <w:pPr>
        <w:jc w:val="both"/>
        <w:rPr>
          <w:sz w:val="28"/>
          <w:szCs w:val="28"/>
        </w:rPr>
      </w:pPr>
      <w:bookmarkStart w:id="1" w:name="_Hlk117500075"/>
      <w:bookmarkEnd w:id="0"/>
      <w:r w:rsidRPr="00063902">
        <w:rPr>
          <w:sz w:val="28"/>
          <w:szCs w:val="28"/>
        </w:rPr>
        <w:t>1. 10:00-10:10 «Об утверждении Положения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образования» в новой редакции.</w:t>
      </w:r>
    </w:p>
    <w:p w14:paraId="7C4459C1" w14:textId="77777777" w:rsidR="00C0130B" w:rsidRPr="00063902" w:rsidRDefault="00C0130B" w:rsidP="00C0130B">
      <w:pPr>
        <w:jc w:val="both"/>
        <w:rPr>
          <w:sz w:val="28"/>
          <w:szCs w:val="28"/>
        </w:rPr>
      </w:pPr>
      <w:r w:rsidRPr="00063902">
        <w:rPr>
          <w:sz w:val="28"/>
          <w:szCs w:val="28"/>
          <w:u w:val="single"/>
        </w:rPr>
        <w:t xml:space="preserve">Докладывает: </w:t>
      </w:r>
      <w:proofErr w:type="spellStart"/>
      <w:r w:rsidRPr="00063902">
        <w:rPr>
          <w:sz w:val="28"/>
          <w:szCs w:val="28"/>
        </w:rPr>
        <w:t>Обтовка</w:t>
      </w:r>
      <w:proofErr w:type="spellEnd"/>
      <w:r w:rsidRPr="00063902">
        <w:rPr>
          <w:sz w:val="28"/>
          <w:szCs w:val="28"/>
        </w:rPr>
        <w:t xml:space="preserve"> Марина Владимировна, начальник управления жилищно-коммунального хозяйства, строительства, транспорта, связи и экологии.</w:t>
      </w:r>
    </w:p>
    <w:p w14:paraId="65342B36" w14:textId="77777777" w:rsidR="00C0130B" w:rsidRPr="00063902" w:rsidRDefault="00C0130B" w:rsidP="00C0130B">
      <w:pPr>
        <w:ind w:right="-5"/>
        <w:jc w:val="both"/>
        <w:rPr>
          <w:sz w:val="28"/>
          <w:szCs w:val="28"/>
        </w:rPr>
      </w:pPr>
    </w:p>
    <w:p w14:paraId="1D6A9840" w14:textId="77777777" w:rsidR="00C0130B" w:rsidRPr="00063902" w:rsidRDefault="00C0130B" w:rsidP="00C0130B">
      <w:pPr>
        <w:keepNext/>
        <w:keepLines/>
        <w:tabs>
          <w:tab w:val="left" w:pos="9360"/>
        </w:tabs>
        <w:ind w:right="-1"/>
        <w:jc w:val="both"/>
        <w:rPr>
          <w:sz w:val="28"/>
          <w:szCs w:val="28"/>
        </w:rPr>
      </w:pPr>
      <w:r w:rsidRPr="00063902">
        <w:rPr>
          <w:sz w:val="28"/>
          <w:szCs w:val="28"/>
        </w:rPr>
        <w:t>2. 10:10-10:25 «О готовности образовательных организаций Черемховского района к новому учебному году»</w:t>
      </w:r>
    </w:p>
    <w:p w14:paraId="1D5F9CBA" w14:textId="77777777" w:rsidR="00C0130B" w:rsidRPr="00063902" w:rsidRDefault="00C0130B" w:rsidP="00C0130B">
      <w:pPr>
        <w:jc w:val="both"/>
        <w:rPr>
          <w:sz w:val="28"/>
          <w:szCs w:val="28"/>
        </w:rPr>
      </w:pPr>
      <w:r w:rsidRPr="00063902">
        <w:rPr>
          <w:sz w:val="28"/>
          <w:szCs w:val="28"/>
          <w:u w:val="single"/>
        </w:rPr>
        <w:t>Докладывает:</w:t>
      </w:r>
      <w:r w:rsidRPr="00063902">
        <w:rPr>
          <w:sz w:val="28"/>
          <w:szCs w:val="28"/>
        </w:rPr>
        <w:t xml:space="preserve"> </w:t>
      </w:r>
      <w:proofErr w:type="spellStart"/>
      <w:r w:rsidRPr="00063902">
        <w:rPr>
          <w:sz w:val="28"/>
          <w:szCs w:val="28"/>
        </w:rPr>
        <w:t>Манзула</w:t>
      </w:r>
      <w:proofErr w:type="spellEnd"/>
      <w:r w:rsidRPr="00063902">
        <w:rPr>
          <w:sz w:val="28"/>
          <w:szCs w:val="28"/>
        </w:rPr>
        <w:t xml:space="preserve"> Евгений Александрович, </w:t>
      </w:r>
      <w:proofErr w:type="spellStart"/>
      <w:r w:rsidRPr="00063902">
        <w:rPr>
          <w:sz w:val="28"/>
          <w:szCs w:val="28"/>
        </w:rPr>
        <w:t>И.о</w:t>
      </w:r>
      <w:proofErr w:type="spellEnd"/>
      <w:r w:rsidRPr="00063902">
        <w:rPr>
          <w:sz w:val="28"/>
          <w:szCs w:val="28"/>
        </w:rPr>
        <w:t>. заместителя мэра по социальным вопросам.</w:t>
      </w:r>
    </w:p>
    <w:p w14:paraId="780C5E5D" w14:textId="77777777" w:rsidR="00C0130B" w:rsidRPr="00063902" w:rsidRDefault="00C0130B" w:rsidP="00C0130B">
      <w:pPr>
        <w:jc w:val="both"/>
        <w:rPr>
          <w:sz w:val="28"/>
          <w:szCs w:val="28"/>
        </w:rPr>
      </w:pPr>
    </w:p>
    <w:p w14:paraId="0D8D0AFA" w14:textId="77777777" w:rsidR="00C0130B" w:rsidRPr="00063902" w:rsidRDefault="00C0130B" w:rsidP="00C0130B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3. 10:25-10:40 Информация о проведенных мероприятиях в поддержку мобилизованных.</w:t>
      </w:r>
    </w:p>
    <w:p w14:paraId="69D143E2" w14:textId="29B25155" w:rsidR="00C0130B" w:rsidRPr="00063902" w:rsidRDefault="00C0130B" w:rsidP="00C0130B">
      <w:pPr>
        <w:jc w:val="both"/>
        <w:rPr>
          <w:sz w:val="28"/>
          <w:szCs w:val="28"/>
          <w:u w:val="single"/>
        </w:rPr>
      </w:pPr>
      <w:r w:rsidRPr="00063902">
        <w:rPr>
          <w:sz w:val="28"/>
          <w:szCs w:val="28"/>
          <w:u w:val="single"/>
        </w:rPr>
        <w:t xml:space="preserve">Докладывает: </w:t>
      </w:r>
      <w:r w:rsidRPr="00063902">
        <w:rPr>
          <w:sz w:val="28"/>
          <w:szCs w:val="28"/>
        </w:rPr>
        <w:t>Козлова Любовь Михайловна, председатель Думы Черемховского районного муниципального образования.</w:t>
      </w:r>
      <w:bookmarkEnd w:id="1"/>
    </w:p>
    <w:p w14:paraId="0146CF5C" w14:textId="4A321025" w:rsidR="00B9064B" w:rsidRPr="00063902" w:rsidRDefault="00B9064B" w:rsidP="00230665">
      <w:pPr>
        <w:jc w:val="both"/>
        <w:rPr>
          <w:sz w:val="28"/>
          <w:szCs w:val="28"/>
        </w:rPr>
      </w:pPr>
    </w:p>
    <w:p w14:paraId="7DA22877" w14:textId="179EDDB5" w:rsidR="005A5E1A" w:rsidRPr="00063902" w:rsidRDefault="005A5E1A" w:rsidP="00230665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Какие есть вопросы</w:t>
      </w:r>
      <w:r w:rsidRPr="00063902">
        <w:rPr>
          <w:sz w:val="28"/>
          <w:szCs w:val="28"/>
        </w:rPr>
        <w:t xml:space="preserve"> по повестке</w:t>
      </w:r>
      <w:r w:rsidRPr="00063902">
        <w:rPr>
          <w:sz w:val="28"/>
          <w:szCs w:val="28"/>
        </w:rPr>
        <w:t>?</w:t>
      </w:r>
    </w:p>
    <w:p w14:paraId="3EA75631" w14:textId="01A064C7" w:rsidR="00B9064B" w:rsidRPr="00063902" w:rsidRDefault="00B9064B" w:rsidP="00230665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Какие будут предложения?</w:t>
      </w:r>
    </w:p>
    <w:p w14:paraId="2EE5CACD" w14:textId="66AE0FF7" w:rsidR="001E1F90" w:rsidRPr="00063902" w:rsidRDefault="00B9064B" w:rsidP="00230665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Козлова Л. М.: поступило предложение принять </w:t>
      </w:r>
      <w:r w:rsidRPr="00063902">
        <w:rPr>
          <w:sz w:val="28"/>
          <w:szCs w:val="28"/>
        </w:rPr>
        <w:t>повестку</w:t>
      </w:r>
      <w:r w:rsidRPr="00063902">
        <w:rPr>
          <w:sz w:val="28"/>
          <w:szCs w:val="28"/>
        </w:rPr>
        <w:t>?</w:t>
      </w:r>
    </w:p>
    <w:p w14:paraId="19C1D779" w14:textId="77777777" w:rsidR="00BD75D9" w:rsidRPr="00063902" w:rsidRDefault="00BD75D9" w:rsidP="00BD75D9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прошу голосовать?</w:t>
      </w:r>
    </w:p>
    <w:p w14:paraId="3C73FAB3" w14:textId="533D9F4E" w:rsidR="00BD75D9" w:rsidRPr="00063902" w:rsidRDefault="00BD75D9" w:rsidP="00BD75D9">
      <w:pPr>
        <w:jc w:val="both"/>
        <w:rPr>
          <w:b/>
          <w:sz w:val="28"/>
          <w:szCs w:val="28"/>
        </w:rPr>
      </w:pPr>
      <w:r w:rsidRPr="00063902">
        <w:rPr>
          <w:sz w:val="28"/>
          <w:szCs w:val="28"/>
        </w:rPr>
        <w:t>за – 1</w:t>
      </w:r>
      <w:r w:rsidR="00B9064B" w:rsidRPr="00063902">
        <w:rPr>
          <w:sz w:val="28"/>
          <w:szCs w:val="28"/>
        </w:rPr>
        <w:t>3</w:t>
      </w:r>
      <w:r w:rsidRPr="00063902">
        <w:rPr>
          <w:sz w:val="28"/>
          <w:szCs w:val="28"/>
        </w:rPr>
        <w:t xml:space="preserve"> депутатов</w:t>
      </w:r>
    </w:p>
    <w:p w14:paraId="48657247" w14:textId="77777777" w:rsidR="00BD75D9" w:rsidRPr="00063902" w:rsidRDefault="00BD75D9" w:rsidP="00BD75D9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против – нет</w:t>
      </w:r>
    </w:p>
    <w:p w14:paraId="76DDF20B" w14:textId="0AA90E9D" w:rsidR="00BD75D9" w:rsidRPr="00063902" w:rsidRDefault="00BD75D9" w:rsidP="00BD75D9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воздержались – нет</w:t>
      </w:r>
    </w:p>
    <w:p w14:paraId="12A242CD" w14:textId="24AB5466" w:rsidR="001E1F90" w:rsidRPr="00063902" w:rsidRDefault="001E1F90" w:rsidP="00BD75D9">
      <w:pPr>
        <w:jc w:val="both"/>
        <w:rPr>
          <w:sz w:val="28"/>
          <w:szCs w:val="28"/>
        </w:rPr>
      </w:pPr>
      <w:r w:rsidRPr="00063902">
        <w:rPr>
          <w:b/>
          <w:bCs/>
          <w:sz w:val="28"/>
          <w:szCs w:val="28"/>
        </w:rPr>
        <w:t>Решили:</w:t>
      </w:r>
      <w:r w:rsidRPr="00063902">
        <w:rPr>
          <w:sz w:val="28"/>
          <w:szCs w:val="28"/>
        </w:rPr>
        <w:t xml:space="preserve"> повестк</w:t>
      </w:r>
      <w:r w:rsidR="00B9064B" w:rsidRPr="00063902">
        <w:rPr>
          <w:sz w:val="28"/>
          <w:szCs w:val="28"/>
        </w:rPr>
        <w:t xml:space="preserve">а </w:t>
      </w:r>
      <w:r w:rsidRPr="00063902">
        <w:rPr>
          <w:sz w:val="28"/>
          <w:szCs w:val="28"/>
        </w:rPr>
        <w:t>принято единогласно.</w:t>
      </w:r>
    </w:p>
    <w:p w14:paraId="3B9B918C" w14:textId="40A1F85C" w:rsidR="00BD75D9" w:rsidRPr="00063902" w:rsidRDefault="00BD75D9" w:rsidP="00BD75D9">
      <w:pPr>
        <w:pStyle w:val="10"/>
        <w:spacing w:before="0" w:after="0"/>
        <w:jc w:val="both"/>
        <w:rPr>
          <w:rFonts w:ascii="Times New Roman" w:hAnsi="Times New Roman"/>
          <w:bCs w:val="0"/>
          <w:sz w:val="28"/>
          <w:szCs w:val="28"/>
          <w:lang w:eastAsia="en-US"/>
        </w:rPr>
      </w:pPr>
    </w:p>
    <w:p w14:paraId="5A2B83F2" w14:textId="637E91C2" w:rsidR="00BD75D9" w:rsidRPr="00063902" w:rsidRDefault="00BD75D9" w:rsidP="00BD75D9">
      <w:pPr>
        <w:jc w:val="both"/>
        <w:rPr>
          <w:sz w:val="28"/>
          <w:szCs w:val="28"/>
        </w:rPr>
      </w:pPr>
      <w:r w:rsidRPr="00063902">
        <w:rPr>
          <w:b/>
          <w:sz w:val="28"/>
          <w:szCs w:val="28"/>
        </w:rPr>
        <w:t>Л.М. Козлова</w:t>
      </w:r>
      <w:r w:rsidRPr="00063902">
        <w:rPr>
          <w:sz w:val="28"/>
          <w:szCs w:val="28"/>
        </w:rPr>
        <w:t>: 3</w:t>
      </w:r>
      <w:r w:rsidR="00B9064B" w:rsidRPr="00063902">
        <w:rPr>
          <w:sz w:val="28"/>
          <w:szCs w:val="28"/>
        </w:rPr>
        <w:t>8</w:t>
      </w:r>
      <w:r w:rsidRPr="00063902">
        <w:rPr>
          <w:sz w:val="28"/>
          <w:szCs w:val="28"/>
        </w:rPr>
        <w:t>-е заседание Думы Черемховского районного муниципального образования седьмого созыва считается открытым.</w:t>
      </w:r>
    </w:p>
    <w:p w14:paraId="75AAD563" w14:textId="618E12A7" w:rsidR="00C20CA1" w:rsidRPr="00063902" w:rsidRDefault="00BD75D9" w:rsidP="00BD75D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63902">
        <w:rPr>
          <w:b/>
          <w:sz w:val="28"/>
          <w:szCs w:val="28"/>
        </w:rPr>
        <w:t>Звучит гимн России</w:t>
      </w:r>
    </w:p>
    <w:p w14:paraId="76A8DD33" w14:textId="77777777" w:rsidR="00BC65EF" w:rsidRPr="00063902" w:rsidRDefault="00BC65EF" w:rsidP="00C5347F">
      <w:pPr>
        <w:tabs>
          <w:tab w:val="left" w:pos="-284"/>
        </w:tabs>
        <w:jc w:val="both"/>
        <w:rPr>
          <w:b/>
          <w:sz w:val="28"/>
          <w:szCs w:val="28"/>
        </w:rPr>
      </w:pPr>
      <w:bookmarkStart w:id="2" w:name="_Hlk63062660"/>
    </w:p>
    <w:p w14:paraId="56A6DA9D" w14:textId="7376BE15" w:rsidR="00B9064B" w:rsidRPr="00063902" w:rsidRDefault="00627679" w:rsidP="00B9064B">
      <w:pPr>
        <w:jc w:val="both"/>
        <w:rPr>
          <w:b/>
          <w:bCs/>
          <w:sz w:val="28"/>
          <w:szCs w:val="28"/>
        </w:rPr>
      </w:pPr>
      <w:r w:rsidRPr="00063902">
        <w:rPr>
          <w:b/>
          <w:sz w:val="28"/>
          <w:szCs w:val="28"/>
        </w:rPr>
        <w:t xml:space="preserve">        </w:t>
      </w:r>
      <w:r w:rsidR="00FD0B13" w:rsidRPr="00063902">
        <w:rPr>
          <w:b/>
          <w:sz w:val="28"/>
          <w:szCs w:val="28"/>
        </w:rPr>
        <w:t xml:space="preserve">Слушали </w:t>
      </w:r>
      <w:proofErr w:type="spellStart"/>
      <w:r w:rsidR="00B9064B" w:rsidRPr="00063902">
        <w:rPr>
          <w:b/>
          <w:bCs/>
          <w:sz w:val="28"/>
          <w:szCs w:val="28"/>
        </w:rPr>
        <w:t>Обтовк</w:t>
      </w:r>
      <w:r w:rsidR="00B9064B" w:rsidRPr="00063902">
        <w:rPr>
          <w:b/>
          <w:bCs/>
          <w:sz w:val="28"/>
          <w:szCs w:val="28"/>
        </w:rPr>
        <w:t>у</w:t>
      </w:r>
      <w:proofErr w:type="spellEnd"/>
      <w:r w:rsidR="00B9064B" w:rsidRPr="00063902">
        <w:rPr>
          <w:b/>
          <w:bCs/>
          <w:sz w:val="28"/>
          <w:szCs w:val="28"/>
        </w:rPr>
        <w:t xml:space="preserve"> Марин</w:t>
      </w:r>
      <w:r w:rsidR="00B9064B" w:rsidRPr="00063902">
        <w:rPr>
          <w:b/>
          <w:bCs/>
          <w:sz w:val="28"/>
          <w:szCs w:val="28"/>
        </w:rPr>
        <w:t>у</w:t>
      </w:r>
      <w:r w:rsidR="00B9064B" w:rsidRPr="00063902">
        <w:rPr>
          <w:b/>
          <w:bCs/>
          <w:sz w:val="28"/>
          <w:szCs w:val="28"/>
        </w:rPr>
        <w:t xml:space="preserve"> Владимировн</w:t>
      </w:r>
      <w:r w:rsidR="00B9064B" w:rsidRPr="00063902">
        <w:rPr>
          <w:b/>
          <w:bCs/>
          <w:sz w:val="28"/>
          <w:szCs w:val="28"/>
        </w:rPr>
        <w:t>у</w:t>
      </w:r>
      <w:r w:rsidR="00B9064B" w:rsidRPr="00063902">
        <w:rPr>
          <w:b/>
          <w:bCs/>
          <w:sz w:val="28"/>
          <w:szCs w:val="28"/>
        </w:rPr>
        <w:t>, начальник</w:t>
      </w:r>
      <w:r w:rsidR="00B9064B" w:rsidRPr="00063902">
        <w:rPr>
          <w:b/>
          <w:bCs/>
          <w:sz w:val="28"/>
          <w:szCs w:val="28"/>
        </w:rPr>
        <w:t>а</w:t>
      </w:r>
      <w:r w:rsidR="00B9064B" w:rsidRPr="00063902">
        <w:rPr>
          <w:b/>
          <w:bCs/>
          <w:sz w:val="28"/>
          <w:szCs w:val="28"/>
        </w:rPr>
        <w:t xml:space="preserve"> управления жилищно-коммунального хозяйства, строительства, транспорта, связи и экологии.</w:t>
      </w:r>
    </w:p>
    <w:p w14:paraId="5584E1E4" w14:textId="5A1D8DB4" w:rsidR="00451F34" w:rsidRPr="00063902" w:rsidRDefault="00451F34" w:rsidP="00B9064B">
      <w:pPr>
        <w:jc w:val="both"/>
        <w:rPr>
          <w:b/>
          <w:sz w:val="28"/>
          <w:szCs w:val="28"/>
          <w:highlight w:val="yellow"/>
        </w:rPr>
      </w:pPr>
    </w:p>
    <w:p w14:paraId="1DEE21BB" w14:textId="7BAC66CE" w:rsidR="00B9064B" w:rsidRPr="00063902" w:rsidRDefault="00F35143" w:rsidP="00B9064B">
      <w:pPr>
        <w:jc w:val="both"/>
        <w:rPr>
          <w:sz w:val="28"/>
          <w:szCs w:val="28"/>
        </w:rPr>
      </w:pPr>
      <w:bookmarkStart w:id="3" w:name="_Hlk63062624"/>
      <w:bookmarkEnd w:id="2"/>
      <w:r w:rsidRPr="00063902">
        <w:rPr>
          <w:sz w:val="28"/>
          <w:szCs w:val="28"/>
        </w:rPr>
        <w:t xml:space="preserve">        </w:t>
      </w:r>
      <w:r w:rsidR="00B9064B" w:rsidRPr="00063902">
        <w:rPr>
          <w:sz w:val="28"/>
          <w:szCs w:val="28"/>
        </w:rPr>
        <w:t>Об утверждении Положения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образования» в новой редакции.</w:t>
      </w:r>
    </w:p>
    <w:p w14:paraId="52C71D0C" w14:textId="724B04F6" w:rsidR="00F35143" w:rsidRPr="00063902" w:rsidRDefault="00F35143" w:rsidP="00F35143">
      <w:pPr>
        <w:jc w:val="both"/>
        <w:rPr>
          <w:sz w:val="28"/>
          <w:szCs w:val="28"/>
        </w:rPr>
      </w:pPr>
    </w:p>
    <w:p w14:paraId="418E4E04" w14:textId="77777777" w:rsidR="00B9064B" w:rsidRPr="00063902" w:rsidRDefault="00B9064B" w:rsidP="00B9064B">
      <w:pPr>
        <w:ind w:firstLine="567"/>
        <w:jc w:val="both"/>
        <w:rPr>
          <w:sz w:val="28"/>
          <w:szCs w:val="28"/>
        </w:rPr>
      </w:pPr>
      <w:r w:rsidRPr="00063902">
        <w:rPr>
          <w:sz w:val="28"/>
          <w:szCs w:val="28"/>
        </w:rPr>
        <w:lastRenderedPageBreak/>
        <w:t>В соответствии со статьей 1 Закона Иркутской области от 06 июля 2022 года № 51-ОЗ «О признании утратившими силу отдельных законов Иркутской области и отдельных положений законов Иркутской области» с 1 января 2023 года утрачивает силу Закон Иркутской области от 10 декабря 2007 года№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14:paraId="0B53D283" w14:textId="77777777" w:rsidR="00B9064B" w:rsidRPr="00063902" w:rsidRDefault="00B9064B" w:rsidP="00B9064B">
      <w:pPr>
        <w:ind w:firstLine="567"/>
        <w:jc w:val="both"/>
        <w:rPr>
          <w:sz w:val="28"/>
          <w:szCs w:val="28"/>
        </w:rPr>
      </w:pPr>
    </w:p>
    <w:p w14:paraId="29BFA403" w14:textId="77777777" w:rsidR="00B9064B" w:rsidRPr="00063902" w:rsidRDefault="00B9064B" w:rsidP="00B9064B">
      <w:pPr>
        <w:ind w:firstLine="567"/>
        <w:jc w:val="both"/>
        <w:rPr>
          <w:sz w:val="28"/>
          <w:szCs w:val="28"/>
        </w:rPr>
      </w:pPr>
      <w:r w:rsidRPr="00063902">
        <w:rPr>
          <w:sz w:val="28"/>
          <w:szCs w:val="28"/>
        </w:rPr>
        <w:t>Полномочия по предоставлению субсидий на оплату жилых помещений и коммунальных услуг в Черемховском районе с 01 января 2023 года передаются в учреждения социальной защиты населения «Областное государственное казенное учреждение «Управление социальной защиты населения по городу Черемхово, Черемховскому району и городу Свирску» (далее - Учреждение).</w:t>
      </w:r>
    </w:p>
    <w:p w14:paraId="3803D850" w14:textId="77777777" w:rsidR="00B9064B" w:rsidRPr="00063902" w:rsidRDefault="00B9064B" w:rsidP="00B9064B">
      <w:pPr>
        <w:rPr>
          <w:sz w:val="28"/>
          <w:szCs w:val="28"/>
        </w:rPr>
      </w:pPr>
    </w:p>
    <w:p w14:paraId="068E4B02" w14:textId="77777777" w:rsidR="00B9064B" w:rsidRPr="00063902" w:rsidRDefault="00B9064B" w:rsidP="00B9064B">
      <w:pPr>
        <w:ind w:firstLine="567"/>
        <w:jc w:val="both"/>
        <w:rPr>
          <w:sz w:val="28"/>
          <w:szCs w:val="28"/>
        </w:rPr>
      </w:pPr>
      <w:r w:rsidRPr="00063902">
        <w:rPr>
          <w:sz w:val="28"/>
          <w:szCs w:val="28"/>
        </w:rPr>
        <w:t>Так как в администрации Черемховского района 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(далее - Управление) выполняло функции по осуществлению государственных полномочий по предоставлению субсидий на оплату жилого помещения и коммунальных услуг необходимо внести изменения в Положение Управления, а именно полностью исключить разделы, связанные с передачей полномочий по предоставлению гражданам субсидий на оплату жилых помещений и коммунальных услуг, поэтому было принято решение о необходимости утверждения Положения в новой редакции.</w:t>
      </w:r>
    </w:p>
    <w:p w14:paraId="06DC88EF" w14:textId="44AC205A" w:rsidR="00B9064B" w:rsidRPr="00063902" w:rsidRDefault="00B9064B" w:rsidP="00C5347F">
      <w:pPr>
        <w:jc w:val="both"/>
        <w:rPr>
          <w:sz w:val="28"/>
          <w:szCs w:val="28"/>
        </w:rPr>
      </w:pPr>
    </w:p>
    <w:p w14:paraId="1A61EDFF" w14:textId="619E1BE7" w:rsidR="005A5E1A" w:rsidRPr="00063902" w:rsidRDefault="005A5E1A" w:rsidP="00C5347F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Какие есть вопросы?</w:t>
      </w:r>
    </w:p>
    <w:p w14:paraId="04E16299" w14:textId="1BE04C51" w:rsidR="00D10807" w:rsidRPr="00063902" w:rsidRDefault="0014771C" w:rsidP="00C5347F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Какие будут предложения?</w:t>
      </w:r>
    </w:p>
    <w:p w14:paraId="161B6869" w14:textId="7F061469" w:rsidR="00C5347F" w:rsidRPr="00063902" w:rsidRDefault="00C5347F" w:rsidP="00C5347F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Козлова Л. М.: поступило предложение принять данное решение?</w:t>
      </w:r>
    </w:p>
    <w:p w14:paraId="34813F57" w14:textId="77777777" w:rsidR="00C5347F" w:rsidRPr="00063902" w:rsidRDefault="00C5347F" w:rsidP="00C5347F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прошу голосовать?</w:t>
      </w:r>
    </w:p>
    <w:p w14:paraId="5D67B31D" w14:textId="17FB8640" w:rsidR="00C5347F" w:rsidRPr="00063902" w:rsidRDefault="00C5347F" w:rsidP="00C5347F">
      <w:pPr>
        <w:jc w:val="both"/>
        <w:rPr>
          <w:b/>
          <w:sz w:val="28"/>
          <w:szCs w:val="28"/>
        </w:rPr>
      </w:pPr>
      <w:r w:rsidRPr="00063902">
        <w:rPr>
          <w:sz w:val="28"/>
          <w:szCs w:val="28"/>
        </w:rPr>
        <w:t>за – 1</w:t>
      </w:r>
      <w:r w:rsidR="00B9064B" w:rsidRPr="00063902">
        <w:rPr>
          <w:sz w:val="28"/>
          <w:szCs w:val="28"/>
        </w:rPr>
        <w:t>3</w:t>
      </w:r>
      <w:r w:rsidRPr="00063902">
        <w:rPr>
          <w:sz w:val="28"/>
          <w:szCs w:val="28"/>
        </w:rPr>
        <w:t xml:space="preserve"> депутатов</w:t>
      </w:r>
    </w:p>
    <w:p w14:paraId="6E4F3673" w14:textId="77777777" w:rsidR="00C5347F" w:rsidRPr="00063902" w:rsidRDefault="00C5347F" w:rsidP="00C5347F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против – нет</w:t>
      </w:r>
    </w:p>
    <w:p w14:paraId="6FE8CE97" w14:textId="36184C45" w:rsidR="00C5347F" w:rsidRPr="00063902" w:rsidRDefault="00C5347F" w:rsidP="00C5347F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воздержались – </w:t>
      </w:r>
      <w:r w:rsidR="001E1F90" w:rsidRPr="00063902">
        <w:rPr>
          <w:sz w:val="28"/>
          <w:szCs w:val="28"/>
        </w:rPr>
        <w:t>нет</w:t>
      </w:r>
    </w:p>
    <w:p w14:paraId="514A5796" w14:textId="10264D58" w:rsidR="00C5347F" w:rsidRPr="00063902" w:rsidRDefault="00C5347F" w:rsidP="00C5347F">
      <w:pPr>
        <w:jc w:val="both"/>
        <w:rPr>
          <w:sz w:val="28"/>
          <w:szCs w:val="28"/>
        </w:rPr>
      </w:pPr>
      <w:r w:rsidRPr="00063902">
        <w:rPr>
          <w:b/>
          <w:sz w:val="28"/>
          <w:szCs w:val="28"/>
        </w:rPr>
        <w:t>Решили</w:t>
      </w:r>
      <w:r w:rsidRPr="00063902">
        <w:rPr>
          <w:sz w:val="28"/>
          <w:szCs w:val="28"/>
        </w:rPr>
        <w:t>: решение принято</w:t>
      </w:r>
      <w:r w:rsidR="001E1F90" w:rsidRPr="00063902">
        <w:rPr>
          <w:sz w:val="28"/>
          <w:szCs w:val="28"/>
        </w:rPr>
        <w:t xml:space="preserve"> единогласно</w:t>
      </w:r>
      <w:r w:rsidRPr="00063902">
        <w:rPr>
          <w:sz w:val="28"/>
          <w:szCs w:val="28"/>
        </w:rPr>
        <w:t>.</w:t>
      </w:r>
    </w:p>
    <w:bookmarkEnd w:id="3"/>
    <w:p w14:paraId="1E9262F3" w14:textId="42170253" w:rsidR="0025371A" w:rsidRPr="00063902" w:rsidRDefault="0025371A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1F34CC13" w14:textId="73C73DE9" w:rsidR="005A5E1A" w:rsidRPr="00063902" w:rsidRDefault="00F43D77" w:rsidP="00063902">
      <w:pPr>
        <w:ind w:firstLine="567"/>
        <w:jc w:val="both"/>
        <w:rPr>
          <w:b/>
          <w:bCs/>
          <w:sz w:val="28"/>
          <w:szCs w:val="28"/>
        </w:rPr>
      </w:pPr>
      <w:r w:rsidRPr="00063902">
        <w:rPr>
          <w:b/>
          <w:sz w:val="28"/>
          <w:szCs w:val="28"/>
        </w:rPr>
        <w:t xml:space="preserve"> </w:t>
      </w:r>
      <w:r w:rsidR="000C12CD" w:rsidRPr="00063902">
        <w:rPr>
          <w:b/>
          <w:sz w:val="28"/>
          <w:szCs w:val="28"/>
        </w:rPr>
        <w:t xml:space="preserve">Слушали </w:t>
      </w:r>
      <w:proofErr w:type="spellStart"/>
      <w:r w:rsidR="005A5E1A" w:rsidRPr="00063902">
        <w:rPr>
          <w:b/>
          <w:bCs/>
          <w:sz w:val="28"/>
          <w:szCs w:val="28"/>
        </w:rPr>
        <w:t>Манзул</w:t>
      </w:r>
      <w:r w:rsidR="005A5E1A" w:rsidRPr="00063902">
        <w:rPr>
          <w:b/>
          <w:bCs/>
          <w:sz w:val="28"/>
          <w:szCs w:val="28"/>
        </w:rPr>
        <w:t>у</w:t>
      </w:r>
      <w:proofErr w:type="spellEnd"/>
      <w:r w:rsidR="005A5E1A" w:rsidRPr="00063902">
        <w:rPr>
          <w:b/>
          <w:bCs/>
          <w:sz w:val="28"/>
          <w:szCs w:val="28"/>
        </w:rPr>
        <w:t xml:space="preserve"> Евгени</w:t>
      </w:r>
      <w:r w:rsidR="005A5E1A" w:rsidRPr="00063902">
        <w:rPr>
          <w:b/>
          <w:bCs/>
          <w:sz w:val="28"/>
          <w:szCs w:val="28"/>
        </w:rPr>
        <w:t>я</w:t>
      </w:r>
      <w:r w:rsidR="005A5E1A" w:rsidRPr="00063902">
        <w:rPr>
          <w:b/>
          <w:bCs/>
          <w:sz w:val="28"/>
          <w:szCs w:val="28"/>
        </w:rPr>
        <w:t xml:space="preserve"> Александрович</w:t>
      </w:r>
      <w:r w:rsidR="005A5E1A" w:rsidRPr="00063902">
        <w:rPr>
          <w:b/>
          <w:bCs/>
          <w:sz w:val="28"/>
          <w:szCs w:val="28"/>
        </w:rPr>
        <w:t>а</w:t>
      </w:r>
      <w:r w:rsidR="005A5E1A" w:rsidRPr="00063902">
        <w:rPr>
          <w:b/>
          <w:bCs/>
          <w:sz w:val="28"/>
          <w:szCs w:val="28"/>
        </w:rPr>
        <w:t xml:space="preserve">, </w:t>
      </w:r>
      <w:proofErr w:type="spellStart"/>
      <w:r w:rsidR="005A5E1A" w:rsidRPr="00063902">
        <w:rPr>
          <w:b/>
          <w:bCs/>
          <w:sz w:val="28"/>
          <w:szCs w:val="28"/>
        </w:rPr>
        <w:t>И.о</w:t>
      </w:r>
      <w:proofErr w:type="spellEnd"/>
      <w:r w:rsidR="005A5E1A" w:rsidRPr="00063902">
        <w:rPr>
          <w:b/>
          <w:bCs/>
          <w:sz w:val="28"/>
          <w:szCs w:val="28"/>
        </w:rPr>
        <w:t>. заместителя мэра по социальным вопросам.</w:t>
      </w:r>
    </w:p>
    <w:p w14:paraId="506B2EA7" w14:textId="4785B185" w:rsidR="000C12CD" w:rsidRPr="00063902" w:rsidRDefault="000C12CD" w:rsidP="001E1F90">
      <w:pPr>
        <w:jc w:val="both"/>
        <w:rPr>
          <w:b/>
          <w:bCs/>
          <w:sz w:val="28"/>
          <w:szCs w:val="28"/>
          <w:highlight w:val="yellow"/>
        </w:rPr>
      </w:pPr>
    </w:p>
    <w:p w14:paraId="03AC89E8" w14:textId="77777777" w:rsidR="005A5E1A" w:rsidRPr="00063902" w:rsidRDefault="005A5E1A" w:rsidP="005A5E1A">
      <w:pPr>
        <w:keepNext/>
        <w:keepLines/>
        <w:tabs>
          <w:tab w:val="left" w:pos="9360"/>
        </w:tabs>
        <w:ind w:right="-1" w:firstLine="567"/>
        <w:jc w:val="both"/>
        <w:rPr>
          <w:sz w:val="28"/>
          <w:szCs w:val="28"/>
        </w:rPr>
      </w:pPr>
      <w:r w:rsidRPr="00063902">
        <w:rPr>
          <w:sz w:val="28"/>
          <w:szCs w:val="28"/>
        </w:rPr>
        <w:t>О готовности образовательных организаций Черемховского района к новому учебному году»</w:t>
      </w:r>
    </w:p>
    <w:p w14:paraId="07C0F082" w14:textId="491BD103" w:rsidR="000C12CD" w:rsidRPr="00063902" w:rsidRDefault="000C12CD" w:rsidP="000C12CD">
      <w:pPr>
        <w:pStyle w:val="a6"/>
        <w:spacing w:after="0"/>
        <w:ind w:left="0"/>
        <w:jc w:val="both"/>
        <w:rPr>
          <w:bCs/>
          <w:sz w:val="28"/>
          <w:szCs w:val="28"/>
        </w:rPr>
      </w:pPr>
    </w:p>
    <w:p w14:paraId="3AF4A5F5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В соответствии со статьёй 9 Федерального Закона «Об образовании в Российской Федерации» и  в целях организации работы по обеспечению  своевременной подготовки  материально-технической, учебной базы и обеспечению комплексной безопасности приказом отдела образования  от  11.07.2022 № 253 «О подготовке </w:t>
      </w:r>
      <w:r w:rsidRPr="00063902">
        <w:rPr>
          <w:color w:val="000000"/>
          <w:sz w:val="28"/>
          <w:szCs w:val="28"/>
        </w:rPr>
        <w:t xml:space="preserve">образовательных организаций Черемховского районного муниципального образования, осуществляющих </w:t>
      </w:r>
      <w:r w:rsidRPr="00063902">
        <w:rPr>
          <w:color w:val="000000"/>
          <w:sz w:val="28"/>
          <w:szCs w:val="28"/>
        </w:rPr>
        <w:lastRenderedPageBreak/>
        <w:t>образовательную деятельность, к новому 2022-2023 учебному году»,</w:t>
      </w:r>
      <w:r w:rsidRPr="00063902">
        <w:rPr>
          <w:sz w:val="28"/>
          <w:szCs w:val="28"/>
        </w:rPr>
        <w:t>  был утвержден состав межведомственной комиссии,  план подготовки и график приёмки учреждений, расположенных на территории района.</w:t>
      </w:r>
    </w:p>
    <w:p w14:paraId="568F75DA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Приемка образовательных организаций проводилась межведомственной комиссией, в состав которой включены представители Администрации Черемховского района, отдела образования, Роспотребнадзора (по согласованию), Госпожнадзора (по согласованию), МВД России «Черемховский» (по согласованию). </w:t>
      </w:r>
    </w:p>
    <w:p w14:paraId="58A921D5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Всего в районе 50 образовательных организаций: 20 средних общеобразовательных школ, 1 основная (ООШ </w:t>
      </w:r>
      <w:proofErr w:type="spellStart"/>
      <w:r w:rsidRPr="00063902">
        <w:rPr>
          <w:sz w:val="28"/>
          <w:szCs w:val="28"/>
        </w:rPr>
        <w:t>д.Верхняя</w:t>
      </w:r>
      <w:proofErr w:type="spellEnd"/>
      <w:r w:rsidRPr="00063902">
        <w:rPr>
          <w:sz w:val="28"/>
          <w:szCs w:val="28"/>
        </w:rPr>
        <w:t xml:space="preserve"> </w:t>
      </w:r>
      <w:proofErr w:type="spellStart"/>
      <w:r w:rsidRPr="00063902">
        <w:rPr>
          <w:sz w:val="28"/>
          <w:szCs w:val="28"/>
        </w:rPr>
        <w:t>Иреть</w:t>
      </w:r>
      <w:proofErr w:type="spellEnd"/>
      <w:r w:rsidRPr="00063902">
        <w:rPr>
          <w:sz w:val="28"/>
          <w:szCs w:val="28"/>
        </w:rPr>
        <w:t xml:space="preserve">), 1 школа-детский сад </w:t>
      </w:r>
      <w:proofErr w:type="spellStart"/>
      <w:r w:rsidRPr="00063902">
        <w:rPr>
          <w:sz w:val="28"/>
          <w:szCs w:val="28"/>
        </w:rPr>
        <w:t>д.Козлова</w:t>
      </w:r>
      <w:proofErr w:type="spellEnd"/>
      <w:r w:rsidRPr="00063902">
        <w:rPr>
          <w:sz w:val="28"/>
          <w:szCs w:val="28"/>
        </w:rPr>
        <w:t xml:space="preserve">, 26 детских дошкольных образовательных организаций и 2 учреждения дополнительного образования детей.  9 школ и 1 детский сад имеют структурные подразделения (15). Итого в системе образования района 68 объектов. </w:t>
      </w:r>
    </w:p>
    <w:p w14:paraId="6B83C8F6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К приемке было заявлено 48 из 50 организаций: школа </w:t>
      </w:r>
      <w:proofErr w:type="spellStart"/>
      <w:proofErr w:type="gramStart"/>
      <w:r w:rsidRPr="00063902">
        <w:rPr>
          <w:sz w:val="28"/>
          <w:szCs w:val="28"/>
        </w:rPr>
        <w:t>с.Зерновое</w:t>
      </w:r>
      <w:proofErr w:type="spellEnd"/>
      <w:r w:rsidRPr="00063902">
        <w:rPr>
          <w:sz w:val="28"/>
          <w:szCs w:val="28"/>
        </w:rPr>
        <w:t xml:space="preserve">  и</w:t>
      </w:r>
      <w:proofErr w:type="gramEnd"/>
      <w:r w:rsidRPr="00063902">
        <w:rPr>
          <w:sz w:val="28"/>
          <w:szCs w:val="28"/>
        </w:rPr>
        <w:t xml:space="preserve"> ДОУ </w:t>
      </w:r>
      <w:proofErr w:type="spellStart"/>
      <w:r w:rsidRPr="00063902">
        <w:rPr>
          <w:sz w:val="28"/>
          <w:szCs w:val="28"/>
        </w:rPr>
        <w:t>с.Парфеново</w:t>
      </w:r>
      <w:proofErr w:type="spellEnd"/>
      <w:r w:rsidRPr="00063902">
        <w:rPr>
          <w:sz w:val="28"/>
          <w:szCs w:val="28"/>
        </w:rPr>
        <w:t xml:space="preserve"> не были включены в график по причине проведения капитального ремонта. </w:t>
      </w:r>
    </w:p>
    <w:p w14:paraId="39C16461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С 01 сентября 2022 года за парты сели 4327 обучающихся, что на 26 обучающихся меньше показателя прошлого года. Детские сады будут посещать 1073 воспитанника, что по сравнению с прошлым годом на 37 воспитанников меньше, в связи с уменьшением контингента. 1 </w:t>
      </w:r>
      <w:proofErr w:type="gramStart"/>
      <w:r w:rsidRPr="00063902">
        <w:rPr>
          <w:sz w:val="28"/>
          <w:szCs w:val="28"/>
        </w:rPr>
        <w:t>сентября  этого</w:t>
      </w:r>
      <w:proofErr w:type="gramEnd"/>
      <w:r w:rsidRPr="00063902">
        <w:rPr>
          <w:sz w:val="28"/>
          <w:szCs w:val="28"/>
        </w:rPr>
        <w:t xml:space="preserve"> года  впервые двери школ открыли для 426 первоклассников.</w:t>
      </w:r>
    </w:p>
    <w:p w14:paraId="4B349D00" w14:textId="77777777" w:rsidR="005A5E1A" w:rsidRPr="00063902" w:rsidRDefault="005A5E1A" w:rsidP="005A5E1A">
      <w:pPr>
        <w:jc w:val="both"/>
        <w:rPr>
          <w:rStyle w:val="8pl3r"/>
          <w:sz w:val="28"/>
          <w:szCs w:val="28"/>
        </w:rPr>
      </w:pPr>
      <w:r w:rsidRPr="00063902">
        <w:rPr>
          <w:sz w:val="28"/>
          <w:szCs w:val="28"/>
        </w:rPr>
        <w:t xml:space="preserve">       </w:t>
      </w:r>
      <w:r w:rsidRPr="00063902">
        <w:rPr>
          <w:color w:val="000000"/>
          <w:sz w:val="28"/>
          <w:szCs w:val="28"/>
        </w:rPr>
        <w:t xml:space="preserve">В ходе работы межведомственная комиссия оценивала состояние пожарной и антитеррористической безопасности, соблюдение санитарных норм и правил, исправность оборудования, </w:t>
      </w:r>
      <w:r w:rsidRPr="00063902">
        <w:rPr>
          <w:rStyle w:val="8pl3r"/>
          <w:sz w:val="28"/>
          <w:szCs w:val="28"/>
        </w:rPr>
        <w:t xml:space="preserve">техническое состояние и благоустройство прилегающих территорий, а также безопасное пребывание детей в детских садах и школах. Обращалось особое внимание на наличие термометров, дезинфицирующих средств и, конечно, наличие планов графика профилактических мероприятий. </w:t>
      </w:r>
    </w:p>
    <w:p w14:paraId="3C77F8F2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rStyle w:val="8pl3r"/>
          <w:sz w:val="28"/>
          <w:szCs w:val="28"/>
        </w:rPr>
        <w:t xml:space="preserve">       Безопасность детей - главное правило. Необходимо, чтобы в течение года дети были защищены с санитарной, антитеррористической точки зрения, чтобы учебный процесс был максимально удобен, эстетичен и давал наилучшие результаты. Для пребывания детей в образовательном учреждении должны быть созданы благоприятные условия. </w:t>
      </w:r>
    </w:p>
    <w:p w14:paraId="61961DA0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 Одним из приоритетных направлений деятельности администрации района является создание комфортных и безопасных условий для участников образовательного процесса.</w:t>
      </w:r>
    </w:p>
    <w:p w14:paraId="56FB686D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Так, в этом году в рамках федеральной </w:t>
      </w:r>
      <w:proofErr w:type="gramStart"/>
      <w:r w:rsidRPr="00063902">
        <w:rPr>
          <w:sz w:val="28"/>
          <w:szCs w:val="28"/>
        </w:rPr>
        <w:t>программы  «</w:t>
      </w:r>
      <w:proofErr w:type="gramEnd"/>
      <w:r w:rsidRPr="00063902">
        <w:rPr>
          <w:sz w:val="28"/>
          <w:szCs w:val="28"/>
        </w:rPr>
        <w:t xml:space="preserve">Модернизация школьных систем образования» проведен первый этап капитального ремонта в школе </w:t>
      </w:r>
      <w:proofErr w:type="spellStart"/>
      <w:r w:rsidRPr="00063902">
        <w:rPr>
          <w:sz w:val="28"/>
          <w:szCs w:val="28"/>
        </w:rPr>
        <w:t>с.Зерновое</w:t>
      </w:r>
      <w:proofErr w:type="spellEnd"/>
      <w:r w:rsidRPr="00063902">
        <w:rPr>
          <w:sz w:val="28"/>
          <w:szCs w:val="28"/>
        </w:rPr>
        <w:t xml:space="preserve"> на сумму 51 798 618,00 рублей.</w:t>
      </w:r>
    </w:p>
    <w:p w14:paraId="05E20D9F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В рамках национального проекта «Образования» подпрограммы «Успех каждого ребенка» проведен капитальный ремонт спортивного зала в школе №3 </w:t>
      </w:r>
      <w:proofErr w:type="spellStart"/>
      <w:r w:rsidRPr="00063902">
        <w:rPr>
          <w:sz w:val="28"/>
          <w:szCs w:val="28"/>
        </w:rPr>
        <w:t>п.Михайловка</w:t>
      </w:r>
      <w:proofErr w:type="spellEnd"/>
      <w:r w:rsidRPr="00063902">
        <w:rPr>
          <w:sz w:val="28"/>
          <w:szCs w:val="28"/>
        </w:rPr>
        <w:t xml:space="preserve"> на сумму 6 603 768,41 рублей. В рамках программы «Развитие образования Иркутской области» проведен первый </w:t>
      </w:r>
      <w:proofErr w:type="gramStart"/>
      <w:r w:rsidRPr="00063902">
        <w:rPr>
          <w:sz w:val="28"/>
          <w:szCs w:val="28"/>
        </w:rPr>
        <w:t>этап  капитального</w:t>
      </w:r>
      <w:proofErr w:type="gramEnd"/>
      <w:r w:rsidRPr="00063902">
        <w:rPr>
          <w:sz w:val="28"/>
          <w:szCs w:val="28"/>
        </w:rPr>
        <w:t xml:space="preserve"> ремонта здания детского сада </w:t>
      </w:r>
      <w:proofErr w:type="spellStart"/>
      <w:r w:rsidRPr="00063902">
        <w:rPr>
          <w:sz w:val="28"/>
          <w:szCs w:val="28"/>
        </w:rPr>
        <w:t>с.Парфеново</w:t>
      </w:r>
      <w:proofErr w:type="spellEnd"/>
      <w:r w:rsidRPr="00063902">
        <w:rPr>
          <w:sz w:val="28"/>
          <w:szCs w:val="28"/>
        </w:rPr>
        <w:t xml:space="preserve"> на сумму 26 595 700,00 рублей.</w:t>
      </w:r>
    </w:p>
    <w:p w14:paraId="4C312F14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За счет средств местного бюджета проведен текущий ремонт здания детского сада </w:t>
      </w:r>
      <w:proofErr w:type="spellStart"/>
      <w:r w:rsidRPr="00063902">
        <w:rPr>
          <w:sz w:val="28"/>
          <w:szCs w:val="28"/>
        </w:rPr>
        <w:t>д.Малиновка</w:t>
      </w:r>
      <w:proofErr w:type="spellEnd"/>
      <w:r w:rsidRPr="00063902">
        <w:rPr>
          <w:sz w:val="28"/>
          <w:szCs w:val="28"/>
        </w:rPr>
        <w:t xml:space="preserve"> для открытия в ней начальной школы на сумму 3 309 634,80 </w:t>
      </w:r>
      <w:r w:rsidRPr="00063902">
        <w:rPr>
          <w:sz w:val="28"/>
          <w:szCs w:val="28"/>
        </w:rPr>
        <w:lastRenderedPageBreak/>
        <w:t xml:space="preserve">рубля. Проведен текущий ремонт крыш зданий в начальной школе </w:t>
      </w:r>
      <w:proofErr w:type="spellStart"/>
      <w:r w:rsidRPr="00063902">
        <w:rPr>
          <w:sz w:val="28"/>
          <w:szCs w:val="28"/>
        </w:rPr>
        <w:t>д.Герасимова</w:t>
      </w:r>
      <w:proofErr w:type="spellEnd"/>
      <w:r w:rsidRPr="00063902">
        <w:rPr>
          <w:sz w:val="28"/>
          <w:szCs w:val="28"/>
        </w:rPr>
        <w:t xml:space="preserve">, в детских садах </w:t>
      </w:r>
      <w:proofErr w:type="spellStart"/>
      <w:r w:rsidRPr="00063902">
        <w:rPr>
          <w:sz w:val="28"/>
          <w:szCs w:val="28"/>
        </w:rPr>
        <w:t>с.Узкий</w:t>
      </w:r>
      <w:proofErr w:type="spellEnd"/>
      <w:r w:rsidRPr="00063902">
        <w:rPr>
          <w:sz w:val="28"/>
          <w:szCs w:val="28"/>
        </w:rPr>
        <w:t xml:space="preserve"> Луг и </w:t>
      </w:r>
      <w:proofErr w:type="spellStart"/>
      <w:r w:rsidRPr="00063902">
        <w:rPr>
          <w:sz w:val="28"/>
          <w:szCs w:val="28"/>
        </w:rPr>
        <w:t>с.Зерновое</w:t>
      </w:r>
      <w:proofErr w:type="spellEnd"/>
      <w:r w:rsidRPr="00063902">
        <w:rPr>
          <w:sz w:val="28"/>
          <w:szCs w:val="28"/>
        </w:rPr>
        <w:t xml:space="preserve">. Заменено ограждение в детских садах </w:t>
      </w:r>
      <w:proofErr w:type="spellStart"/>
      <w:r w:rsidRPr="00063902">
        <w:rPr>
          <w:sz w:val="28"/>
          <w:szCs w:val="28"/>
        </w:rPr>
        <w:t>с.Зерновое</w:t>
      </w:r>
      <w:proofErr w:type="spellEnd"/>
      <w:r w:rsidRPr="00063902">
        <w:rPr>
          <w:sz w:val="28"/>
          <w:szCs w:val="28"/>
        </w:rPr>
        <w:t xml:space="preserve"> и </w:t>
      </w:r>
      <w:proofErr w:type="spellStart"/>
      <w:r w:rsidRPr="00063902">
        <w:rPr>
          <w:sz w:val="28"/>
          <w:szCs w:val="28"/>
        </w:rPr>
        <w:t>с.Узкий</w:t>
      </w:r>
      <w:proofErr w:type="spellEnd"/>
      <w:r w:rsidRPr="00063902">
        <w:rPr>
          <w:sz w:val="28"/>
          <w:szCs w:val="28"/>
        </w:rPr>
        <w:t xml:space="preserve"> Луг (</w:t>
      </w:r>
      <w:proofErr w:type="gramStart"/>
      <w:r w:rsidRPr="00063902">
        <w:rPr>
          <w:sz w:val="28"/>
          <w:szCs w:val="28"/>
        </w:rPr>
        <w:t>частично)  на</w:t>
      </w:r>
      <w:proofErr w:type="gramEnd"/>
      <w:r w:rsidRPr="00063902">
        <w:rPr>
          <w:sz w:val="28"/>
          <w:szCs w:val="28"/>
        </w:rPr>
        <w:t xml:space="preserve"> общую сумму 3 166 936 рублей. Также, за счет средств местного бюджета проведен текущий ремонт системы отопления в детском саду </w:t>
      </w:r>
      <w:proofErr w:type="spellStart"/>
      <w:r w:rsidRPr="00063902">
        <w:rPr>
          <w:sz w:val="28"/>
          <w:szCs w:val="28"/>
        </w:rPr>
        <w:t>с.Тальники</w:t>
      </w:r>
      <w:proofErr w:type="spellEnd"/>
      <w:r w:rsidRPr="00063902">
        <w:rPr>
          <w:sz w:val="28"/>
          <w:szCs w:val="28"/>
        </w:rPr>
        <w:t xml:space="preserve"> и начальной школе </w:t>
      </w:r>
      <w:proofErr w:type="spellStart"/>
      <w:r w:rsidRPr="00063902">
        <w:rPr>
          <w:sz w:val="28"/>
          <w:szCs w:val="28"/>
        </w:rPr>
        <w:t>д.Нены</w:t>
      </w:r>
      <w:proofErr w:type="spellEnd"/>
      <w:r w:rsidRPr="00063902">
        <w:rPr>
          <w:sz w:val="28"/>
          <w:szCs w:val="28"/>
        </w:rPr>
        <w:t xml:space="preserve"> на общую сумму 941 000 рублей, системы холодного водоснабжения в детском саду </w:t>
      </w:r>
      <w:proofErr w:type="spellStart"/>
      <w:r w:rsidRPr="00063902">
        <w:rPr>
          <w:sz w:val="28"/>
          <w:szCs w:val="28"/>
        </w:rPr>
        <w:t>с.Тальники</w:t>
      </w:r>
      <w:proofErr w:type="spellEnd"/>
      <w:r w:rsidRPr="00063902">
        <w:rPr>
          <w:sz w:val="28"/>
          <w:szCs w:val="28"/>
        </w:rPr>
        <w:t xml:space="preserve"> на сумму 266 736, 36 рублей и котельного оборудования в детском саду </w:t>
      </w:r>
      <w:proofErr w:type="spellStart"/>
      <w:r w:rsidRPr="00063902">
        <w:rPr>
          <w:sz w:val="28"/>
          <w:szCs w:val="28"/>
        </w:rPr>
        <w:t>д.Жмурова</w:t>
      </w:r>
      <w:proofErr w:type="spellEnd"/>
      <w:r w:rsidRPr="00063902">
        <w:rPr>
          <w:sz w:val="28"/>
          <w:szCs w:val="28"/>
        </w:rPr>
        <w:t xml:space="preserve"> на сумму 120 305 рублей, замена электрики в начальной школе </w:t>
      </w:r>
      <w:proofErr w:type="spellStart"/>
      <w:r w:rsidRPr="00063902">
        <w:rPr>
          <w:sz w:val="28"/>
          <w:szCs w:val="28"/>
        </w:rPr>
        <w:t>д.Жалгай</w:t>
      </w:r>
      <w:proofErr w:type="spellEnd"/>
      <w:r w:rsidRPr="00063902">
        <w:rPr>
          <w:sz w:val="28"/>
          <w:szCs w:val="28"/>
        </w:rPr>
        <w:t xml:space="preserve"> на сумму около 230 тыс. руб.</w:t>
      </w:r>
    </w:p>
    <w:p w14:paraId="15E7F373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После значительных повреждений зданий школ </w:t>
      </w:r>
      <w:proofErr w:type="spellStart"/>
      <w:r w:rsidRPr="00063902">
        <w:rPr>
          <w:sz w:val="28"/>
          <w:szCs w:val="28"/>
        </w:rPr>
        <w:t>с.Саянское</w:t>
      </w:r>
      <w:proofErr w:type="spellEnd"/>
      <w:r w:rsidRPr="00063902">
        <w:rPr>
          <w:sz w:val="28"/>
          <w:szCs w:val="28"/>
        </w:rPr>
        <w:t xml:space="preserve">, </w:t>
      </w:r>
      <w:proofErr w:type="spellStart"/>
      <w:r w:rsidRPr="00063902">
        <w:rPr>
          <w:sz w:val="28"/>
          <w:szCs w:val="28"/>
        </w:rPr>
        <w:t>с.Нижняя</w:t>
      </w:r>
      <w:proofErr w:type="spellEnd"/>
      <w:r w:rsidRPr="00063902">
        <w:rPr>
          <w:sz w:val="28"/>
          <w:szCs w:val="28"/>
        </w:rPr>
        <w:t xml:space="preserve"> </w:t>
      </w:r>
      <w:proofErr w:type="spellStart"/>
      <w:proofErr w:type="gramStart"/>
      <w:r w:rsidRPr="00063902">
        <w:rPr>
          <w:sz w:val="28"/>
          <w:szCs w:val="28"/>
        </w:rPr>
        <w:t>Иреть</w:t>
      </w:r>
      <w:proofErr w:type="spellEnd"/>
      <w:r w:rsidRPr="00063902">
        <w:rPr>
          <w:sz w:val="28"/>
          <w:szCs w:val="28"/>
        </w:rPr>
        <w:t xml:space="preserve">,   </w:t>
      </w:r>
      <w:proofErr w:type="gramEnd"/>
      <w:r w:rsidRPr="00063902">
        <w:rPr>
          <w:sz w:val="28"/>
          <w:szCs w:val="28"/>
        </w:rPr>
        <w:t xml:space="preserve">               с. Голуметь во время шквального ветра проведен текущий ремонт объектов на общую сумму 1 614 871</w:t>
      </w:r>
      <w:r w:rsidRPr="00063902">
        <w:rPr>
          <w:color w:val="FF0000"/>
          <w:sz w:val="28"/>
          <w:szCs w:val="28"/>
        </w:rPr>
        <w:t xml:space="preserve"> </w:t>
      </w:r>
      <w:r w:rsidRPr="00063902">
        <w:rPr>
          <w:sz w:val="28"/>
          <w:szCs w:val="28"/>
        </w:rPr>
        <w:t xml:space="preserve">рублей. В школе №3 </w:t>
      </w:r>
      <w:proofErr w:type="spellStart"/>
      <w:r w:rsidRPr="00063902">
        <w:rPr>
          <w:sz w:val="28"/>
          <w:szCs w:val="28"/>
        </w:rPr>
        <w:t>п.Михайловка</w:t>
      </w:r>
      <w:proofErr w:type="spellEnd"/>
      <w:r w:rsidRPr="00063902">
        <w:rPr>
          <w:sz w:val="28"/>
          <w:szCs w:val="28"/>
        </w:rPr>
        <w:t xml:space="preserve"> проведена внутренняя отделка помещений на сумму 1 191 455 рублей. Завершается текущий ремонт крыши здания в школе </w:t>
      </w:r>
      <w:proofErr w:type="spellStart"/>
      <w:r w:rsidRPr="00063902">
        <w:rPr>
          <w:sz w:val="28"/>
          <w:szCs w:val="28"/>
        </w:rPr>
        <w:t>с.Тальники</w:t>
      </w:r>
      <w:proofErr w:type="spellEnd"/>
      <w:r w:rsidRPr="00063902">
        <w:rPr>
          <w:sz w:val="28"/>
          <w:szCs w:val="28"/>
        </w:rPr>
        <w:t xml:space="preserve"> на сумму 1 708 474,96 рубля. Выполнен ремонт наружных сетей канализации в школе </w:t>
      </w:r>
      <w:proofErr w:type="spellStart"/>
      <w:r w:rsidRPr="00063902">
        <w:rPr>
          <w:sz w:val="28"/>
          <w:szCs w:val="28"/>
        </w:rPr>
        <w:t>с.Рысево</w:t>
      </w:r>
      <w:proofErr w:type="spellEnd"/>
      <w:r w:rsidRPr="00063902">
        <w:rPr>
          <w:sz w:val="28"/>
          <w:szCs w:val="28"/>
        </w:rPr>
        <w:t xml:space="preserve"> на сумму 259 742 рублей.</w:t>
      </w:r>
    </w:p>
    <w:p w14:paraId="7E734CCE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     Для устранения нарушений, </w:t>
      </w:r>
      <w:proofErr w:type="gramStart"/>
      <w:r w:rsidRPr="00063902">
        <w:rPr>
          <w:sz w:val="28"/>
          <w:szCs w:val="28"/>
        </w:rPr>
        <w:t>выявленных  Роспотребнадзором</w:t>
      </w:r>
      <w:proofErr w:type="gramEnd"/>
      <w:r w:rsidRPr="00063902">
        <w:rPr>
          <w:sz w:val="28"/>
          <w:szCs w:val="28"/>
        </w:rPr>
        <w:t xml:space="preserve"> в пищеблоках школ №1, №3 </w:t>
      </w:r>
      <w:proofErr w:type="spellStart"/>
      <w:r w:rsidRPr="00063902">
        <w:rPr>
          <w:sz w:val="28"/>
          <w:szCs w:val="28"/>
        </w:rPr>
        <w:t>п.Михайловка</w:t>
      </w:r>
      <w:proofErr w:type="spellEnd"/>
      <w:r w:rsidRPr="00063902">
        <w:rPr>
          <w:sz w:val="28"/>
          <w:szCs w:val="28"/>
        </w:rPr>
        <w:t xml:space="preserve">, </w:t>
      </w:r>
      <w:proofErr w:type="spellStart"/>
      <w:r w:rsidRPr="00063902">
        <w:rPr>
          <w:sz w:val="28"/>
          <w:szCs w:val="28"/>
        </w:rPr>
        <w:t>с.Онот</w:t>
      </w:r>
      <w:proofErr w:type="spellEnd"/>
      <w:r w:rsidRPr="00063902">
        <w:rPr>
          <w:sz w:val="28"/>
          <w:szCs w:val="28"/>
        </w:rPr>
        <w:t xml:space="preserve"> и в детском саду </w:t>
      </w:r>
      <w:proofErr w:type="spellStart"/>
      <w:r w:rsidRPr="00063902">
        <w:rPr>
          <w:sz w:val="28"/>
          <w:szCs w:val="28"/>
        </w:rPr>
        <w:t>с.Лохово</w:t>
      </w:r>
      <w:proofErr w:type="spellEnd"/>
      <w:r w:rsidRPr="00063902">
        <w:rPr>
          <w:sz w:val="28"/>
          <w:szCs w:val="28"/>
        </w:rPr>
        <w:t xml:space="preserve"> оборудована вентиляция на общую сумму 1 055 710 рублей,  завершается ремонт пищеблока в детском саду </w:t>
      </w:r>
      <w:proofErr w:type="spellStart"/>
      <w:r w:rsidRPr="00063902">
        <w:rPr>
          <w:sz w:val="28"/>
          <w:szCs w:val="28"/>
        </w:rPr>
        <w:t>с.Новогромово</w:t>
      </w:r>
      <w:proofErr w:type="spellEnd"/>
      <w:r w:rsidRPr="00063902">
        <w:rPr>
          <w:sz w:val="28"/>
          <w:szCs w:val="28"/>
        </w:rPr>
        <w:t xml:space="preserve"> на сумму 608 528 рублей. </w:t>
      </w:r>
    </w:p>
    <w:p w14:paraId="2856665C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На средства Народных инициатив проведена замена оконных блоков в детском саду №14 </w:t>
      </w:r>
      <w:proofErr w:type="spellStart"/>
      <w:r w:rsidRPr="00063902">
        <w:rPr>
          <w:sz w:val="28"/>
          <w:szCs w:val="28"/>
        </w:rPr>
        <w:t>п.Михайловка</w:t>
      </w:r>
      <w:proofErr w:type="spellEnd"/>
      <w:r w:rsidRPr="00063902">
        <w:rPr>
          <w:sz w:val="28"/>
          <w:szCs w:val="28"/>
        </w:rPr>
        <w:t xml:space="preserve"> на сумму 1 519 683 рубля.  Проведен ремонт кабинетов   в школах №3 </w:t>
      </w:r>
      <w:proofErr w:type="spellStart"/>
      <w:r w:rsidRPr="00063902">
        <w:rPr>
          <w:sz w:val="28"/>
          <w:szCs w:val="28"/>
        </w:rPr>
        <w:t>п.Михайловка</w:t>
      </w:r>
      <w:proofErr w:type="spellEnd"/>
      <w:r w:rsidRPr="00063902">
        <w:rPr>
          <w:sz w:val="28"/>
          <w:szCs w:val="28"/>
        </w:rPr>
        <w:t xml:space="preserve">, </w:t>
      </w:r>
      <w:proofErr w:type="spellStart"/>
      <w:r w:rsidRPr="00063902">
        <w:rPr>
          <w:sz w:val="28"/>
          <w:szCs w:val="28"/>
        </w:rPr>
        <w:t>с.Нижняя</w:t>
      </w:r>
      <w:proofErr w:type="spellEnd"/>
      <w:r w:rsidRPr="00063902">
        <w:rPr>
          <w:sz w:val="28"/>
          <w:szCs w:val="28"/>
        </w:rPr>
        <w:t xml:space="preserve"> </w:t>
      </w:r>
      <w:proofErr w:type="spellStart"/>
      <w:r w:rsidRPr="00063902">
        <w:rPr>
          <w:sz w:val="28"/>
          <w:szCs w:val="28"/>
        </w:rPr>
        <w:t>Иреть</w:t>
      </w:r>
      <w:proofErr w:type="spellEnd"/>
      <w:r w:rsidRPr="00063902">
        <w:rPr>
          <w:sz w:val="28"/>
          <w:szCs w:val="28"/>
        </w:rPr>
        <w:t xml:space="preserve">, </w:t>
      </w:r>
      <w:proofErr w:type="spellStart"/>
      <w:r w:rsidRPr="00063902">
        <w:rPr>
          <w:sz w:val="28"/>
          <w:szCs w:val="28"/>
        </w:rPr>
        <w:t>с.Бельск</w:t>
      </w:r>
      <w:proofErr w:type="spellEnd"/>
      <w:r w:rsidRPr="00063902">
        <w:rPr>
          <w:sz w:val="28"/>
          <w:szCs w:val="28"/>
        </w:rPr>
        <w:t xml:space="preserve">, </w:t>
      </w:r>
      <w:proofErr w:type="spellStart"/>
      <w:r w:rsidRPr="00063902">
        <w:rPr>
          <w:sz w:val="28"/>
          <w:szCs w:val="28"/>
        </w:rPr>
        <w:t>с.Онот</w:t>
      </w:r>
      <w:proofErr w:type="spellEnd"/>
      <w:r w:rsidRPr="00063902">
        <w:rPr>
          <w:sz w:val="28"/>
          <w:szCs w:val="28"/>
        </w:rPr>
        <w:t xml:space="preserve"> для открытия Центров «Точка роста» на сумму 2 313 344 рублей.</w:t>
      </w:r>
    </w:p>
    <w:p w14:paraId="15A1A414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На средства народных инициатив приобретена школьная мебель, технологическое и игровое оборудование для ДОУ на общую сумму 3 537 311 рублей.</w:t>
      </w:r>
    </w:p>
    <w:p w14:paraId="75203FC5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В начале 2022 года школы  </w:t>
      </w:r>
      <w:proofErr w:type="spellStart"/>
      <w:r w:rsidRPr="00063902">
        <w:rPr>
          <w:sz w:val="28"/>
          <w:szCs w:val="28"/>
        </w:rPr>
        <w:t>с.Бельск</w:t>
      </w:r>
      <w:proofErr w:type="spellEnd"/>
      <w:r w:rsidRPr="00063902">
        <w:rPr>
          <w:sz w:val="28"/>
          <w:szCs w:val="28"/>
        </w:rPr>
        <w:t xml:space="preserve">, </w:t>
      </w:r>
      <w:proofErr w:type="spellStart"/>
      <w:r w:rsidRPr="00063902">
        <w:rPr>
          <w:sz w:val="28"/>
          <w:szCs w:val="28"/>
        </w:rPr>
        <w:t>с.Голуметь</w:t>
      </w:r>
      <w:proofErr w:type="spellEnd"/>
      <w:r w:rsidRPr="00063902">
        <w:rPr>
          <w:sz w:val="28"/>
          <w:szCs w:val="28"/>
        </w:rPr>
        <w:t xml:space="preserve">, </w:t>
      </w:r>
      <w:proofErr w:type="spellStart"/>
      <w:r w:rsidRPr="00063902">
        <w:rPr>
          <w:sz w:val="28"/>
          <w:szCs w:val="28"/>
        </w:rPr>
        <w:t>с.Саянское</w:t>
      </w:r>
      <w:proofErr w:type="spellEnd"/>
      <w:r w:rsidRPr="00063902">
        <w:rPr>
          <w:sz w:val="28"/>
          <w:szCs w:val="28"/>
        </w:rPr>
        <w:t xml:space="preserve">, </w:t>
      </w:r>
      <w:proofErr w:type="spellStart"/>
      <w:r w:rsidRPr="00063902">
        <w:rPr>
          <w:sz w:val="28"/>
          <w:szCs w:val="28"/>
        </w:rPr>
        <w:t>с.Рысево</w:t>
      </w:r>
      <w:proofErr w:type="spellEnd"/>
      <w:r w:rsidRPr="00063902">
        <w:rPr>
          <w:sz w:val="28"/>
          <w:szCs w:val="28"/>
        </w:rPr>
        <w:t xml:space="preserve"> прошли конкурсный отбор  и получили субсидию в размере 7 000 000 рублей на приобретение средств обучения и воспитания необходимых для оснащения учебных кабинетов физики, ОБЖ, технологии и естественно-научного цикла.</w:t>
      </w:r>
    </w:p>
    <w:p w14:paraId="713B64B8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Поступило и еще будет в ближайшее время поступать оборудование в Центры «Точка роста», уже получили оборудование в пять кабинетов на общую сумму 6 509 680 рублей.</w:t>
      </w:r>
    </w:p>
    <w:p w14:paraId="0E93E64D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 Под особым контролем администрации района, отдела образования противопожарная безопасность и антитеррористическая защищенность объектов образования. Финансовые затраты на обеспечение мероприятий по подготовке учреждений к новому учебному году в части мероприятий по противопожарной безопасности и антитеррористической защищенности составили 2 810 906,00 рублей. </w:t>
      </w:r>
    </w:p>
    <w:p w14:paraId="5AF6CA66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Все образовательные организации оборудованы системой АПС, тревожными кнопками, имеют прямой вывод на пульт дежурного пожарной охраны. Установлено видеонаблюдение. На основании Постановления Правительства Российской Федерации от 05.03.2022 г. № 289 «О внесении изменений в некоторые акты Правительства Российской Федерации в сфере обеспечения антитеррористической защищенности объектов (территорий)» ведется работа по актуализации паспортов безопасности на 18 объектах образования, с целью </w:t>
      </w:r>
      <w:r w:rsidRPr="00063902">
        <w:rPr>
          <w:sz w:val="28"/>
          <w:szCs w:val="28"/>
        </w:rPr>
        <w:lastRenderedPageBreak/>
        <w:t xml:space="preserve">понижения уже установленных категорий опасности </w:t>
      </w:r>
      <w:r w:rsidRPr="00063902">
        <w:rPr>
          <w:color w:val="000000"/>
          <w:sz w:val="28"/>
          <w:szCs w:val="28"/>
        </w:rPr>
        <w:t>с 3 на 4 категорию, тем самым все 68 объектов будут иметь 4 категорию</w:t>
      </w:r>
      <w:r w:rsidRPr="00063902">
        <w:rPr>
          <w:sz w:val="28"/>
          <w:szCs w:val="28"/>
        </w:rPr>
        <w:t xml:space="preserve">. В настоящее время все паспорта подготовлены и переданы на согласование в Управление </w:t>
      </w:r>
      <w:proofErr w:type="spellStart"/>
      <w:r w:rsidRPr="00063902">
        <w:rPr>
          <w:sz w:val="28"/>
          <w:szCs w:val="28"/>
        </w:rPr>
        <w:t>Росгвардии</w:t>
      </w:r>
      <w:proofErr w:type="spellEnd"/>
      <w:r w:rsidRPr="00063902">
        <w:rPr>
          <w:sz w:val="28"/>
          <w:szCs w:val="28"/>
        </w:rPr>
        <w:t xml:space="preserve"> по Иркутской области для утверждения.</w:t>
      </w:r>
    </w:p>
    <w:p w14:paraId="48BF8E42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В целях исполнения законодательства и обеспечения комплексной безопасности при организованных перевозках обучающихся специалистами администрации и отдела </w:t>
      </w:r>
      <w:proofErr w:type="gramStart"/>
      <w:r w:rsidRPr="00063902">
        <w:rPr>
          <w:sz w:val="28"/>
          <w:szCs w:val="28"/>
        </w:rPr>
        <w:t>образования  организована</w:t>
      </w:r>
      <w:proofErr w:type="gramEnd"/>
      <w:r w:rsidRPr="00063902">
        <w:rPr>
          <w:sz w:val="28"/>
          <w:szCs w:val="28"/>
        </w:rPr>
        <w:t xml:space="preserve"> и проведена  работа по оценке готовности условий и состоянии школьных маршрутов. По итогам данной деятельности установлено: все школьные автобусы, на которых осуществляется перевозка групп детей соответствуют требованиям ГОСТ. Автобусы прошли технический осмотр, полиса ОСАГО на автобусы имеются в наличии. Автобусы оборудованы техническими средствами по соблюдению водителями режима движения, труда и отдыха (тахографами) с применением ГЛОНАСС/GPS, сидения оборудованы ремнями безопасности. Карты предприятия и карты водителя </w:t>
      </w:r>
      <w:proofErr w:type="gramStart"/>
      <w:r w:rsidRPr="00063902">
        <w:rPr>
          <w:sz w:val="28"/>
          <w:szCs w:val="28"/>
        </w:rPr>
        <w:t>тахографа  в</w:t>
      </w:r>
      <w:proofErr w:type="gramEnd"/>
      <w:r w:rsidRPr="00063902">
        <w:rPr>
          <w:sz w:val="28"/>
          <w:szCs w:val="28"/>
        </w:rPr>
        <w:t xml:space="preserve">  наличии. Подвоз к месту обучения и обратно осуществляется в 19 образовательных организациях 28 школьными автобусами. На подвозе 1 165 детей из 70 населенных пунктов.</w:t>
      </w:r>
    </w:p>
    <w:p w14:paraId="77C166B2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Для обеспечения безопасности в местном бюджете освоено средств 7 305 249 рублей. До </w:t>
      </w:r>
      <w:proofErr w:type="gramStart"/>
      <w:r w:rsidRPr="00063902">
        <w:rPr>
          <w:sz w:val="28"/>
          <w:szCs w:val="28"/>
        </w:rPr>
        <w:t>конца  учебного</w:t>
      </w:r>
      <w:proofErr w:type="gramEnd"/>
      <w:r w:rsidRPr="00063902">
        <w:rPr>
          <w:sz w:val="28"/>
          <w:szCs w:val="28"/>
        </w:rPr>
        <w:t xml:space="preserve"> года планируется приобретение еще одного школьного автобуса по федеральной программе и оформлена заявка на приобретение 5 автобусов по областной программе «Развитие образования в Иркутской области». </w:t>
      </w:r>
    </w:p>
    <w:p w14:paraId="518DAA02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Согласно новым требованиям санитарных правил и норм (СанПиН2.3.2.4.3590-20 и СанПиН 1.2.3685-21) в текущем году была приобретена посуда (кастрюли из нержавеющей стали) для школ и детских садов на общую </w:t>
      </w:r>
      <w:proofErr w:type="gramStart"/>
      <w:r w:rsidRPr="00063902">
        <w:rPr>
          <w:sz w:val="28"/>
          <w:szCs w:val="28"/>
        </w:rPr>
        <w:t>сумму  1</w:t>
      </w:r>
      <w:proofErr w:type="gramEnd"/>
      <w:r w:rsidRPr="00063902">
        <w:rPr>
          <w:sz w:val="28"/>
          <w:szCs w:val="28"/>
        </w:rPr>
        <w:t> 617 260 рублей.</w:t>
      </w:r>
    </w:p>
    <w:p w14:paraId="42BFE592" w14:textId="77777777" w:rsidR="005A5E1A" w:rsidRPr="00063902" w:rsidRDefault="005A5E1A" w:rsidP="005A5E1A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На 2022-2023 учебный год общая сумма средств субвенции на учебные расходы составила 8 706 000 рублей, на 465 000 рублей больше прошлогоднего, в связи с увеличением норматива </w:t>
      </w:r>
      <w:proofErr w:type="gramStart"/>
      <w:r w:rsidRPr="00063902">
        <w:rPr>
          <w:sz w:val="28"/>
          <w:szCs w:val="28"/>
        </w:rPr>
        <w:t>на  одного</w:t>
      </w:r>
      <w:proofErr w:type="gramEnd"/>
      <w:r w:rsidRPr="00063902">
        <w:rPr>
          <w:sz w:val="28"/>
          <w:szCs w:val="28"/>
        </w:rPr>
        <w:t xml:space="preserve"> обучающегося. Закуплено 5652 экземпляра учебников, в том числе для детей с ОВЗ – 270 экземпляров на сумму 3 788 938,61 рублей, что составляет 44 % от общей суммы субвенции. Обеспеченность учебниками, в т.ч. специальными учебниками для детей с интеллектуальными нарушениями, составляет 100% за счет ежегодного межшкольного обмена.</w:t>
      </w:r>
    </w:p>
    <w:p w14:paraId="56D6D985" w14:textId="77777777" w:rsidR="005A5E1A" w:rsidRPr="00063902" w:rsidRDefault="005A5E1A" w:rsidP="005A5E1A">
      <w:pPr>
        <w:pStyle w:val="ad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en-US"/>
        </w:rPr>
      </w:pPr>
      <w:r w:rsidRPr="00063902">
        <w:rPr>
          <w:sz w:val="28"/>
          <w:szCs w:val="28"/>
        </w:rPr>
        <w:t xml:space="preserve">      </w:t>
      </w:r>
      <w:r w:rsidRPr="00063902">
        <w:rPr>
          <w:rFonts w:eastAsia="Calibri"/>
          <w:bCs/>
          <w:sz w:val="28"/>
          <w:szCs w:val="28"/>
          <w:lang w:eastAsia="en-US"/>
        </w:rPr>
        <w:t>Рациональное питание обучающихся - одно из условий создания здоровье сберегающей среды в школе, снижения отрицательных эффектов и последствий функционирования системы образования.</w:t>
      </w:r>
      <w:r w:rsidRPr="00063902">
        <w:rPr>
          <w:sz w:val="28"/>
          <w:szCs w:val="28"/>
        </w:rPr>
        <w:t xml:space="preserve"> В Черемховском районе выполнено поручение Президента РФ по организации питания школьников начальных классов, в целом </w:t>
      </w:r>
      <w:r w:rsidRPr="00063902">
        <w:rPr>
          <w:rFonts w:eastAsia="Calibri"/>
          <w:bCs/>
          <w:sz w:val="28"/>
          <w:szCs w:val="28"/>
          <w:lang w:eastAsia="en-US"/>
        </w:rPr>
        <w:t xml:space="preserve">бесплатное горячее питание </w:t>
      </w:r>
      <w:proofErr w:type="gramStart"/>
      <w:r w:rsidRPr="00063902">
        <w:rPr>
          <w:rFonts w:eastAsia="Calibri"/>
          <w:bCs/>
          <w:sz w:val="28"/>
          <w:szCs w:val="28"/>
          <w:lang w:eastAsia="en-US"/>
        </w:rPr>
        <w:t>получают  1847</w:t>
      </w:r>
      <w:proofErr w:type="gramEnd"/>
      <w:r w:rsidRPr="00063902">
        <w:rPr>
          <w:rFonts w:eastAsia="Calibri"/>
          <w:bCs/>
          <w:sz w:val="28"/>
          <w:szCs w:val="28"/>
          <w:lang w:eastAsia="en-US"/>
        </w:rPr>
        <w:t xml:space="preserve"> обучающихся 1-4 классов, что составляет 100 %. </w:t>
      </w:r>
    </w:p>
    <w:p w14:paraId="0B63A819" w14:textId="77777777" w:rsidR="005A5E1A" w:rsidRPr="00063902" w:rsidRDefault="005A5E1A" w:rsidP="005A5E1A">
      <w:pPr>
        <w:pStyle w:val="ad"/>
        <w:spacing w:before="0" w:beforeAutospacing="0" w:after="0" w:afterAutospacing="0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063902">
        <w:rPr>
          <w:rFonts w:eastAsia="Calibri"/>
          <w:bCs/>
          <w:sz w:val="28"/>
          <w:szCs w:val="28"/>
          <w:lang w:eastAsia="en-US"/>
        </w:rPr>
        <w:t xml:space="preserve">       Организовано </w:t>
      </w:r>
      <w:proofErr w:type="gramStart"/>
      <w:r w:rsidRPr="00063902">
        <w:rPr>
          <w:rFonts w:eastAsia="Calibri"/>
          <w:bCs/>
          <w:sz w:val="28"/>
          <w:szCs w:val="28"/>
          <w:lang w:eastAsia="en-US"/>
        </w:rPr>
        <w:t>двух разовое</w:t>
      </w:r>
      <w:proofErr w:type="gramEnd"/>
      <w:r w:rsidRPr="00063902">
        <w:rPr>
          <w:rFonts w:eastAsia="Calibri"/>
          <w:bCs/>
          <w:sz w:val="28"/>
          <w:szCs w:val="28"/>
          <w:lang w:eastAsia="en-US"/>
        </w:rPr>
        <w:t xml:space="preserve"> питания для 725 детей с ограниченными возможностями здоровья и для 20 детей- инвалидов. Для 1847 детей организованы молочные перемены. 969 детей из малообеспеченных и многодетных семей также получают питание бесплатно.</w:t>
      </w:r>
    </w:p>
    <w:p w14:paraId="09348653" w14:textId="77777777" w:rsidR="005A5E1A" w:rsidRPr="00063902" w:rsidRDefault="005A5E1A" w:rsidP="005A5E1A">
      <w:pPr>
        <w:pStyle w:val="ad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en-US"/>
        </w:rPr>
      </w:pPr>
      <w:r w:rsidRPr="00063902">
        <w:rPr>
          <w:rFonts w:eastAsia="Calibri"/>
          <w:bCs/>
          <w:sz w:val="28"/>
          <w:szCs w:val="28"/>
          <w:lang w:eastAsia="en-US"/>
        </w:rPr>
        <w:t xml:space="preserve">      </w:t>
      </w:r>
      <w:r w:rsidRPr="00063902">
        <w:rPr>
          <w:color w:val="000000"/>
          <w:sz w:val="28"/>
          <w:szCs w:val="28"/>
        </w:rPr>
        <w:t xml:space="preserve">При организации школьного питания в общеобразовательных организациях Черемховского района разработано примерное меню, утвержденное руководителем и согласовано с родительским комитетом. </w:t>
      </w:r>
      <w:r w:rsidRPr="00063902">
        <w:rPr>
          <w:rFonts w:eastAsia="Calibri"/>
          <w:bCs/>
          <w:sz w:val="28"/>
          <w:szCs w:val="28"/>
          <w:lang w:eastAsia="en-US"/>
        </w:rPr>
        <w:t>    </w:t>
      </w:r>
    </w:p>
    <w:p w14:paraId="3F11DD51" w14:textId="77777777" w:rsidR="005A5E1A" w:rsidRPr="00063902" w:rsidRDefault="005A5E1A" w:rsidP="005A5E1A">
      <w:pPr>
        <w:pStyle w:val="ad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en-US"/>
        </w:rPr>
      </w:pPr>
      <w:r w:rsidRPr="00063902">
        <w:rPr>
          <w:rFonts w:eastAsia="Calibri"/>
          <w:bCs/>
          <w:sz w:val="28"/>
          <w:szCs w:val="28"/>
          <w:lang w:eastAsia="en-US"/>
        </w:rPr>
        <w:lastRenderedPageBreak/>
        <w:t xml:space="preserve">        Контроль за организацией и качеством питания включен в план муниципального контроля и проводится в течении учебного года, а также в течении года на всех пищеблоках работает </w:t>
      </w:r>
      <w:proofErr w:type="spellStart"/>
      <w:r w:rsidRPr="00063902">
        <w:rPr>
          <w:rFonts w:eastAsia="Calibri"/>
          <w:bCs/>
          <w:sz w:val="28"/>
          <w:szCs w:val="28"/>
          <w:lang w:eastAsia="en-US"/>
        </w:rPr>
        <w:t>бракеражная</w:t>
      </w:r>
      <w:proofErr w:type="spellEnd"/>
      <w:r w:rsidRPr="00063902">
        <w:rPr>
          <w:rFonts w:eastAsia="Calibri"/>
          <w:bCs/>
          <w:sz w:val="28"/>
          <w:szCs w:val="28"/>
          <w:lang w:eastAsia="en-US"/>
        </w:rPr>
        <w:t xml:space="preserve"> комиссия и родительский контроль, которые осуществляют контроль   за организацией горячего питания, а так же осуществляют контроль за санитарным состоянием пищеблоков и за организацией приема пищи обучающихся. </w:t>
      </w:r>
    </w:p>
    <w:p w14:paraId="2B644AFD" w14:textId="77777777" w:rsidR="005A5E1A" w:rsidRPr="00063902" w:rsidRDefault="005A5E1A" w:rsidP="005A5E1A">
      <w:pPr>
        <w:pStyle w:val="ad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en-US"/>
        </w:rPr>
      </w:pPr>
      <w:r w:rsidRPr="00063902">
        <w:rPr>
          <w:rFonts w:eastAsia="Calibri"/>
          <w:bCs/>
          <w:sz w:val="28"/>
          <w:szCs w:val="28"/>
          <w:lang w:eastAsia="en-US"/>
        </w:rPr>
        <w:tab/>
        <w:t>В заключении следует отметить, что работа проведена большая, с привлечением средств федерального, областного и местного бюджетов.</w:t>
      </w:r>
    </w:p>
    <w:p w14:paraId="419D883A" w14:textId="77777777" w:rsidR="005A5E1A" w:rsidRPr="00063902" w:rsidRDefault="005A5E1A" w:rsidP="005A5E1A">
      <w:pPr>
        <w:pStyle w:val="ad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en-US"/>
        </w:rPr>
      </w:pPr>
      <w:r w:rsidRPr="00063902">
        <w:rPr>
          <w:rFonts w:eastAsia="Calibri"/>
          <w:bCs/>
          <w:sz w:val="28"/>
          <w:szCs w:val="28"/>
          <w:lang w:eastAsia="en-US"/>
        </w:rPr>
        <w:tab/>
        <w:t>Основными проблемами, по-прежнему остаются проблема ветхости объектов образования (здания старой постройки, в основном в деревянном исполнении), замена АПС (установлена более 10 лет), отсутствие гаражей для школьных автобусов, отсутствие спортивных залов и школьных стадионов. Проблема с нехваткой педагогических кадров и отсутствием для них жилья. Все эти проблемы невозможно решить своими силами, без поддержки федерального и областного финансирования.</w:t>
      </w:r>
    </w:p>
    <w:p w14:paraId="26FFD039" w14:textId="77777777" w:rsidR="005A5E1A" w:rsidRPr="00063902" w:rsidRDefault="005A5E1A" w:rsidP="00AD548B">
      <w:pPr>
        <w:jc w:val="both"/>
        <w:rPr>
          <w:sz w:val="28"/>
          <w:szCs w:val="28"/>
        </w:rPr>
      </w:pPr>
    </w:p>
    <w:p w14:paraId="6FDB77B3" w14:textId="47BF820E" w:rsidR="005A5E1A" w:rsidRPr="00063902" w:rsidRDefault="005A5E1A" w:rsidP="00AD548B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Какие есть вопросы?</w:t>
      </w:r>
    </w:p>
    <w:p w14:paraId="18ED2F1A" w14:textId="133A2325" w:rsidR="00012425" w:rsidRPr="00063902" w:rsidRDefault="00012425" w:rsidP="00AD548B">
      <w:pPr>
        <w:jc w:val="both"/>
        <w:rPr>
          <w:sz w:val="28"/>
          <w:szCs w:val="28"/>
        </w:rPr>
      </w:pPr>
      <w:proofErr w:type="spellStart"/>
      <w:r w:rsidRPr="00063902">
        <w:rPr>
          <w:b/>
          <w:bCs/>
          <w:sz w:val="28"/>
          <w:szCs w:val="28"/>
        </w:rPr>
        <w:t>Уханева</w:t>
      </w:r>
      <w:proofErr w:type="spellEnd"/>
      <w:r w:rsidRPr="00063902">
        <w:rPr>
          <w:b/>
          <w:bCs/>
          <w:sz w:val="28"/>
          <w:szCs w:val="28"/>
        </w:rPr>
        <w:t xml:space="preserve"> Т.В.:</w:t>
      </w:r>
      <w:r w:rsidRPr="00063902">
        <w:rPr>
          <w:sz w:val="28"/>
          <w:szCs w:val="28"/>
        </w:rPr>
        <w:t xml:space="preserve"> в </w:t>
      </w:r>
      <w:r w:rsidR="00C141B8" w:rsidRPr="00063902">
        <w:rPr>
          <w:sz w:val="28"/>
          <w:szCs w:val="28"/>
        </w:rPr>
        <w:t xml:space="preserve">школе </w:t>
      </w:r>
      <w:r w:rsidRPr="00063902">
        <w:rPr>
          <w:sz w:val="28"/>
          <w:szCs w:val="28"/>
        </w:rPr>
        <w:t xml:space="preserve">д. </w:t>
      </w:r>
      <w:proofErr w:type="spellStart"/>
      <w:r w:rsidRPr="00063902">
        <w:rPr>
          <w:sz w:val="28"/>
          <w:szCs w:val="28"/>
        </w:rPr>
        <w:t>Паршевникова</w:t>
      </w:r>
      <w:proofErr w:type="spellEnd"/>
      <w:r w:rsidRPr="00063902">
        <w:rPr>
          <w:sz w:val="28"/>
          <w:szCs w:val="28"/>
        </w:rPr>
        <w:t xml:space="preserve"> </w:t>
      </w:r>
      <w:r w:rsidR="00C141B8" w:rsidRPr="00063902">
        <w:rPr>
          <w:sz w:val="28"/>
          <w:szCs w:val="28"/>
        </w:rPr>
        <w:t>отсутствует столовая?</w:t>
      </w:r>
    </w:p>
    <w:p w14:paraId="1CDCEBE9" w14:textId="1EA5A2EA" w:rsidR="00C141B8" w:rsidRPr="00063902" w:rsidRDefault="00C141B8" w:rsidP="00AD548B">
      <w:pPr>
        <w:jc w:val="both"/>
        <w:rPr>
          <w:sz w:val="28"/>
          <w:szCs w:val="28"/>
        </w:rPr>
      </w:pPr>
      <w:proofErr w:type="spellStart"/>
      <w:r w:rsidRPr="00063902">
        <w:rPr>
          <w:b/>
          <w:bCs/>
          <w:sz w:val="28"/>
          <w:szCs w:val="28"/>
        </w:rPr>
        <w:t>Манзула</w:t>
      </w:r>
      <w:proofErr w:type="spellEnd"/>
      <w:r w:rsidRPr="00063902">
        <w:rPr>
          <w:b/>
          <w:bCs/>
          <w:sz w:val="28"/>
          <w:szCs w:val="28"/>
        </w:rPr>
        <w:t xml:space="preserve"> Е.А.:</w:t>
      </w:r>
      <w:r w:rsidRPr="00063902">
        <w:rPr>
          <w:sz w:val="28"/>
          <w:szCs w:val="28"/>
        </w:rPr>
        <w:t xml:space="preserve"> мы должны оди</w:t>
      </w:r>
      <w:r w:rsidR="00063902">
        <w:rPr>
          <w:sz w:val="28"/>
          <w:szCs w:val="28"/>
        </w:rPr>
        <w:t>н</w:t>
      </w:r>
      <w:r w:rsidRPr="00063902">
        <w:rPr>
          <w:sz w:val="28"/>
          <w:szCs w:val="28"/>
        </w:rPr>
        <w:t xml:space="preserve"> класс выделить под пищеблок, это требование Управления Роспотребнадзора. Один кабинет выводить из системы образования, я считаю не разумно и не логично. Сейчас школа ведет переписку с Управлением Роспотребнадзора.</w:t>
      </w:r>
    </w:p>
    <w:p w14:paraId="710D654A" w14:textId="53679FC2" w:rsidR="00C141B8" w:rsidRPr="00063902" w:rsidRDefault="00C141B8" w:rsidP="00AD548B">
      <w:pPr>
        <w:jc w:val="both"/>
        <w:rPr>
          <w:sz w:val="28"/>
          <w:szCs w:val="28"/>
        </w:rPr>
      </w:pPr>
      <w:proofErr w:type="spellStart"/>
      <w:r w:rsidRPr="00063902">
        <w:rPr>
          <w:b/>
          <w:bCs/>
          <w:sz w:val="28"/>
          <w:szCs w:val="28"/>
        </w:rPr>
        <w:t>Уханева</w:t>
      </w:r>
      <w:proofErr w:type="spellEnd"/>
      <w:r w:rsidRPr="00063902">
        <w:rPr>
          <w:b/>
          <w:bCs/>
          <w:sz w:val="28"/>
          <w:szCs w:val="28"/>
        </w:rPr>
        <w:t xml:space="preserve"> Т.В.:</w:t>
      </w:r>
      <w:r w:rsidRPr="00063902">
        <w:rPr>
          <w:sz w:val="28"/>
          <w:szCs w:val="28"/>
        </w:rPr>
        <w:t xml:space="preserve"> в школе д.</w:t>
      </w:r>
      <w:r w:rsidR="00063902">
        <w:rPr>
          <w:sz w:val="28"/>
          <w:szCs w:val="28"/>
        </w:rPr>
        <w:t xml:space="preserve"> </w:t>
      </w:r>
      <w:proofErr w:type="spellStart"/>
      <w:r w:rsidRPr="00063902">
        <w:rPr>
          <w:sz w:val="28"/>
          <w:szCs w:val="28"/>
        </w:rPr>
        <w:t>Паршевникова</w:t>
      </w:r>
      <w:proofErr w:type="spellEnd"/>
      <w:r w:rsidRPr="00063902">
        <w:rPr>
          <w:sz w:val="28"/>
          <w:szCs w:val="28"/>
        </w:rPr>
        <w:t xml:space="preserve"> веранда в ветхом состоянии, не несет ли угрозы для детей?</w:t>
      </w:r>
    </w:p>
    <w:p w14:paraId="16D8D9CC" w14:textId="549AD53B" w:rsidR="00C141B8" w:rsidRPr="00063902" w:rsidRDefault="00C141B8" w:rsidP="00AD548B">
      <w:pPr>
        <w:jc w:val="both"/>
        <w:rPr>
          <w:sz w:val="28"/>
          <w:szCs w:val="28"/>
        </w:rPr>
      </w:pPr>
      <w:proofErr w:type="spellStart"/>
      <w:r w:rsidRPr="00063902">
        <w:rPr>
          <w:b/>
          <w:bCs/>
          <w:sz w:val="28"/>
          <w:szCs w:val="28"/>
        </w:rPr>
        <w:t>Манзула</w:t>
      </w:r>
      <w:proofErr w:type="spellEnd"/>
      <w:r w:rsidRPr="00063902">
        <w:rPr>
          <w:b/>
          <w:bCs/>
          <w:sz w:val="28"/>
          <w:szCs w:val="28"/>
        </w:rPr>
        <w:t xml:space="preserve"> Е.А.:</w:t>
      </w:r>
      <w:r w:rsidRPr="00063902">
        <w:rPr>
          <w:sz w:val="28"/>
          <w:szCs w:val="28"/>
        </w:rPr>
        <w:t xml:space="preserve"> да веранда отошла, но сейчас веранда определена под склад. Дети на веранду не заходят, угрозы для детей нет. Проектно-сметная документация в разработке</w:t>
      </w:r>
      <w:r w:rsidR="007C76D8" w:rsidRPr="00063902">
        <w:rPr>
          <w:sz w:val="28"/>
          <w:szCs w:val="28"/>
        </w:rPr>
        <w:t xml:space="preserve"> для ремонта крыльца и разбора веранды.</w:t>
      </w:r>
    </w:p>
    <w:p w14:paraId="52F309BB" w14:textId="5DFAD84B" w:rsidR="007C76D8" w:rsidRPr="00063902" w:rsidRDefault="007C76D8" w:rsidP="00AD548B">
      <w:pPr>
        <w:jc w:val="both"/>
        <w:rPr>
          <w:sz w:val="28"/>
          <w:szCs w:val="28"/>
        </w:rPr>
      </w:pPr>
      <w:proofErr w:type="spellStart"/>
      <w:r w:rsidRPr="00063902">
        <w:rPr>
          <w:b/>
          <w:bCs/>
          <w:sz w:val="28"/>
          <w:szCs w:val="28"/>
        </w:rPr>
        <w:t>Лавринович</w:t>
      </w:r>
      <w:proofErr w:type="spellEnd"/>
      <w:r w:rsidRPr="00063902">
        <w:rPr>
          <w:b/>
          <w:bCs/>
          <w:sz w:val="28"/>
          <w:szCs w:val="28"/>
        </w:rPr>
        <w:t xml:space="preserve"> В.И.:</w:t>
      </w:r>
      <w:r w:rsidRPr="00063902">
        <w:rPr>
          <w:sz w:val="28"/>
          <w:szCs w:val="28"/>
        </w:rPr>
        <w:t xml:space="preserve"> улучшилась ли обстановка по кадрам?</w:t>
      </w:r>
    </w:p>
    <w:p w14:paraId="7B489CB8" w14:textId="4F629060" w:rsidR="007C76D8" w:rsidRPr="00063902" w:rsidRDefault="007C76D8" w:rsidP="00AD548B">
      <w:pPr>
        <w:jc w:val="both"/>
        <w:rPr>
          <w:sz w:val="28"/>
          <w:szCs w:val="28"/>
        </w:rPr>
      </w:pPr>
      <w:proofErr w:type="spellStart"/>
      <w:r w:rsidRPr="00063902">
        <w:rPr>
          <w:b/>
          <w:bCs/>
          <w:sz w:val="28"/>
          <w:szCs w:val="28"/>
        </w:rPr>
        <w:t>Манзула</w:t>
      </w:r>
      <w:proofErr w:type="spellEnd"/>
      <w:r w:rsidRPr="00063902">
        <w:rPr>
          <w:b/>
          <w:bCs/>
          <w:sz w:val="28"/>
          <w:szCs w:val="28"/>
        </w:rPr>
        <w:t xml:space="preserve"> Е.А.:</w:t>
      </w:r>
      <w:r w:rsidRPr="00063902">
        <w:rPr>
          <w:sz w:val="28"/>
          <w:szCs w:val="28"/>
        </w:rPr>
        <w:t xml:space="preserve"> </w:t>
      </w:r>
      <w:r w:rsidR="00063902">
        <w:rPr>
          <w:sz w:val="28"/>
          <w:szCs w:val="28"/>
        </w:rPr>
        <w:t>Н</w:t>
      </w:r>
      <w:r w:rsidRPr="00063902">
        <w:rPr>
          <w:sz w:val="28"/>
          <w:szCs w:val="28"/>
        </w:rPr>
        <w:t xml:space="preserve">ет. С деревень ездят в город работать. есть заинтересованность. По кадрам мы конкретно не разбирались. Причины разные, условия, коллектив и </w:t>
      </w:r>
      <w:proofErr w:type="spellStart"/>
      <w:r w:rsidRPr="00063902">
        <w:rPr>
          <w:sz w:val="28"/>
          <w:szCs w:val="28"/>
        </w:rPr>
        <w:t>тд</w:t>
      </w:r>
      <w:proofErr w:type="spellEnd"/>
      <w:r w:rsidRPr="00063902">
        <w:rPr>
          <w:sz w:val="28"/>
          <w:szCs w:val="28"/>
        </w:rPr>
        <w:t>.</w:t>
      </w:r>
    </w:p>
    <w:p w14:paraId="33931663" w14:textId="537FFB60" w:rsidR="00AD548B" w:rsidRPr="00063902" w:rsidRDefault="00AD548B" w:rsidP="00AD548B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Какие будут предложения?</w:t>
      </w:r>
    </w:p>
    <w:p w14:paraId="2CCE94C8" w14:textId="7D09E81D" w:rsidR="00AD548B" w:rsidRPr="00063902" w:rsidRDefault="00AD548B" w:rsidP="00AD548B">
      <w:pPr>
        <w:jc w:val="both"/>
        <w:rPr>
          <w:sz w:val="28"/>
          <w:szCs w:val="28"/>
        </w:rPr>
      </w:pPr>
      <w:r w:rsidRPr="00063902">
        <w:rPr>
          <w:b/>
          <w:bCs/>
          <w:sz w:val="28"/>
          <w:szCs w:val="28"/>
        </w:rPr>
        <w:t>Козлова Л. М.:</w:t>
      </w:r>
      <w:r w:rsidRPr="00063902">
        <w:rPr>
          <w:sz w:val="28"/>
          <w:szCs w:val="28"/>
        </w:rPr>
        <w:t xml:space="preserve"> поступило предложение принять </w:t>
      </w:r>
      <w:r w:rsidR="005A2667" w:rsidRPr="00063902">
        <w:rPr>
          <w:sz w:val="28"/>
          <w:szCs w:val="28"/>
        </w:rPr>
        <w:t>информацию к сведению</w:t>
      </w:r>
      <w:r w:rsidRPr="00063902">
        <w:rPr>
          <w:sz w:val="28"/>
          <w:szCs w:val="28"/>
        </w:rPr>
        <w:t>?</w:t>
      </w:r>
    </w:p>
    <w:p w14:paraId="0C2E74B5" w14:textId="77777777" w:rsidR="00AD548B" w:rsidRPr="00063902" w:rsidRDefault="00AD548B" w:rsidP="00AD548B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прошу голосовать?</w:t>
      </w:r>
    </w:p>
    <w:p w14:paraId="6D3FF222" w14:textId="36414EEC" w:rsidR="00AD548B" w:rsidRPr="00063902" w:rsidRDefault="00AD548B" w:rsidP="00AD548B">
      <w:pPr>
        <w:jc w:val="both"/>
        <w:rPr>
          <w:b/>
          <w:sz w:val="28"/>
          <w:szCs w:val="28"/>
        </w:rPr>
      </w:pPr>
      <w:r w:rsidRPr="00063902">
        <w:rPr>
          <w:sz w:val="28"/>
          <w:szCs w:val="28"/>
        </w:rPr>
        <w:t>за – 1</w:t>
      </w:r>
      <w:r w:rsidR="005A5E1A" w:rsidRPr="00063902">
        <w:rPr>
          <w:sz w:val="28"/>
          <w:szCs w:val="28"/>
        </w:rPr>
        <w:t>3</w:t>
      </w:r>
      <w:r w:rsidRPr="00063902">
        <w:rPr>
          <w:sz w:val="28"/>
          <w:szCs w:val="28"/>
        </w:rPr>
        <w:t xml:space="preserve"> депутатов</w:t>
      </w:r>
    </w:p>
    <w:p w14:paraId="4938ECE6" w14:textId="77777777" w:rsidR="00AD548B" w:rsidRPr="00063902" w:rsidRDefault="00AD548B" w:rsidP="00AD548B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против – нет</w:t>
      </w:r>
    </w:p>
    <w:p w14:paraId="59259E63" w14:textId="77777777" w:rsidR="00063902" w:rsidRDefault="00AD548B" w:rsidP="00AD548B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воздержались – нет</w:t>
      </w:r>
    </w:p>
    <w:p w14:paraId="1AF499B5" w14:textId="5E7211E6" w:rsidR="00AD548B" w:rsidRPr="00063902" w:rsidRDefault="00AD548B" w:rsidP="00AD548B">
      <w:pPr>
        <w:jc w:val="both"/>
        <w:rPr>
          <w:sz w:val="28"/>
          <w:szCs w:val="28"/>
        </w:rPr>
      </w:pPr>
      <w:r w:rsidRPr="00063902">
        <w:rPr>
          <w:b/>
          <w:sz w:val="28"/>
          <w:szCs w:val="28"/>
        </w:rPr>
        <w:t>Решили</w:t>
      </w:r>
      <w:r w:rsidRPr="00063902">
        <w:rPr>
          <w:sz w:val="28"/>
          <w:szCs w:val="28"/>
        </w:rPr>
        <w:t xml:space="preserve">: </w:t>
      </w:r>
      <w:r w:rsidR="005A2667" w:rsidRPr="00063902">
        <w:rPr>
          <w:sz w:val="28"/>
          <w:szCs w:val="28"/>
        </w:rPr>
        <w:t>информация к сведению</w:t>
      </w:r>
      <w:r w:rsidRPr="00063902">
        <w:rPr>
          <w:sz w:val="28"/>
          <w:szCs w:val="28"/>
        </w:rPr>
        <w:t xml:space="preserve"> принято</w:t>
      </w:r>
      <w:r w:rsidR="001E1F90" w:rsidRPr="00063902">
        <w:rPr>
          <w:sz w:val="28"/>
          <w:szCs w:val="28"/>
        </w:rPr>
        <w:t xml:space="preserve"> единогласно</w:t>
      </w:r>
      <w:r w:rsidRPr="00063902">
        <w:rPr>
          <w:sz w:val="28"/>
          <w:szCs w:val="28"/>
        </w:rPr>
        <w:t>.</w:t>
      </w:r>
    </w:p>
    <w:p w14:paraId="5D74526D" w14:textId="10469572" w:rsidR="00AD548B" w:rsidRPr="00063902" w:rsidRDefault="00AD548B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64F016BF" w14:textId="35CA7C2D" w:rsidR="005A5E1A" w:rsidRPr="00063902" w:rsidRDefault="00087A37" w:rsidP="005A5E1A">
      <w:pPr>
        <w:jc w:val="both"/>
        <w:rPr>
          <w:b/>
          <w:bCs/>
          <w:sz w:val="28"/>
          <w:szCs w:val="28"/>
          <w:u w:val="single"/>
        </w:rPr>
      </w:pPr>
      <w:r w:rsidRPr="00063902">
        <w:rPr>
          <w:b/>
          <w:sz w:val="28"/>
          <w:szCs w:val="28"/>
        </w:rPr>
        <w:t xml:space="preserve">        </w:t>
      </w:r>
      <w:r w:rsidR="001E1F90" w:rsidRPr="00063902">
        <w:rPr>
          <w:b/>
          <w:sz w:val="28"/>
          <w:szCs w:val="28"/>
        </w:rPr>
        <w:t xml:space="preserve">Слушали </w:t>
      </w:r>
      <w:r w:rsidR="005A5E1A" w:rsidRPr="00063902">
        <w:rPr>
          <w:b/>
          <w:bCs/>
          <w:sz w:val="28"/>
          <w:szCs w:val="28"/>
        </w:rPr>
        <w:t>Козлов</w:t>
      </w:r>
      <w:r w:rsidR="005A5E1A" w:rsidRPr="00063902">
        <w:rPr>
          <w:b/>
          <w:bCs/>
          <w:sz w:val="28"/>
          <w:szCs w:val="28"/>
        </w:rPr>
        <w:t>у</w:t>
      </w:r>
      <w:r w:rsidR="005A5E1A" w:rsidRPr="00063902">
        <w:rPr>
          <w:b/>
          <w:bCs/>
          <w:sz w:val="28"/>
          <w:szCs w:val="28"/>
        </w:rPr>
        <w:t xml:space="preserve"> Любовь Михайловн</w:t>
      </w:r>
      <w:r w:rsidR="005A5E1A" w:rsidRPr="00063902">
        <w:rPr>
          <w:b/>
          <w:bCs/>
          <w:sz w:val="28"/>
          <w:szCs w:val="28"/>
        </w:rPr>
        <w:t>у</w:t>
      </w:r>
      <w:r w:rsidR="005A5E1A" w:rsidRPr="00063902">
        <w:rPr>
          <w:b/>
          <w:bCs/>
          <w:sz w:val="28"/>
          <w:szCs w:val="28"/>
        </w:rPr>
        <w:t>, председател</w:t>
      </w:r>
      <w:r w:rsidR="005A5E1A" w:rsidRPr="00063902">
        <w:rPr>
          <w:b/>
          <w:bCs/>
          <w:sz w:val="28"/>
          <w:szCs w:val="28"/>
        </w:rPr>
        <w:t>я</w:t>
      </w:r>
      <w:r w:rsidR="005A5E1A" w:rsidRPr="00063902">
        <w:rPr>
          <w:b/>
          <w:bCs/>
          <w:sz w:val="28"/>
          <w:szCs w:val="28"/>
        </w:rPr>
        <w:t xml:space="preserve"> Думы Черемховского районного муниципального образования.</w:t>
      </w:r>
    </w:p>
    <w:p w14:paraId="7EDFE757" w14:textId="69A58E27" w:rsidR="001E1F90" w:rsidRPr="00063902" w:rsidRDefault="001E1F90" w:rsidP="005A5E1A">
      <w:pPr>
        <w:jc w:val="both"/>
        <w:rPr>
          <w:b/>
          <w:sz w:val="28"/>
          <w:szCs w:val="28"/>
        </w:rPr>
      </w:pPr>
    </w:p>
    <w:p w14:paraId="15A40AAC" w14:textId="0F10E4C6" w:rsidR="005A2667" w:rsidRPr="00063902" w:rsidRDefault="00087A37" w:rsidP="00063902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       </w:t>
      </w:r>
      <w:r w:rsidR="005A5E1A" w:rsidRPr="00063902">
        <w:rPr>
          <w:sz w:val="28"/>
          <w:szCs w:val="28"/>
        </w:rPr>
        <w:t xml:space="preserve">Информация о проведенных мероприятиях в поддержку </w:t>
      </w:r>
      <w:proofErr w:type="spellStart"/>
      <w:proofErr w:type="gramStart"/>
      <w:r w:rsidR="005A5E1A" w:rsidRPr="00063902">
        <w:rPr>
          <w:sz w:val="28"/>
          <w:szCs w:val="28"/>
        </w:rPr>
        <w:t>мобилизованных.</w:t>
      </w:r>
      <w:r w:rsidR="00063902">
        <w:rPr>
          <w:color w:val="000000"/>
          <w:sz w:val="28"/>
          <w:szCs w:val="28"/>
        </w:rPr>
        <w:t>П</w:t>
      </w:r>
      <w:r w:rsidR="005A2667" w:rsidRPr="00063902">
        <w:rPr>
          <w:color w:val="000000"/>
          <w:sz w:val="28"/>
          <w:szCs w:val="28"/>
        </w:rPr>
        <w:t>о</w:t>
      </w:r>
      <w:proofErr w:type="spellEnd"/>
      <w:proofErr w:type="gramEnd"/>
      <w:r w:rsidR="005A2667" w:rsidRPr="00063902">
        <w:rPr>
          <w:color w:val="000000"/>
          <w:sz w:val="28"/>
          <w:szCs w:val="28"/>
        </w:rPr>
        <w:t xml:space="preserve"> использованию денежных средств и гуманитарной помощи от индивидуальных предпринимателей, гражданских лиц, учреждений, предприятий Черемховского района в период частичной мобилизации</w:t>
      </w:r>
    </w:p>
    <w:p w14:paraId="513A3177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color w:val="000000"/>
          <w:sz w:val="28"/>
          <w:szCs w:val="28"/>
        </w:rPr>
        <w:lastRenderedPageBreak/>
        <w:t>Поступило в </w:t>
      </w:r>
      <w:r w:rsidRPr="00063902">
        <w:rPr>
          <w:b/>
          <w:bCs/>
          <w:color w:val="000000"/>
          <w:sz w:val="28"/>
          <w:szCs w:val="28"/>
        </w:rPr>
        <w:t>«Благотворительный фонд Черемховского района</w:t>
      </w:r>
      <w:r w:rsidRPr="00063902">
        <w:rPr>
          <w:color w:val="000000"/>
          <w:sz w:val="28"/>
          <w:szCs w:val="28"/>
        </w:rPr>
        <w:t>»- на 25 октября 2022 года </w:t>
      </w:r>
      <w:r w:rsidRPr="00063902">
        <w:rPr>
          <w:b/>
          <w:bCs/>
          <w:color w:val="000000"/>
          <w:sz w:val="28"/>
          <w:szCs w:val="28"/>
        </w:rPr>
        <w:t>– всего 360 600,00,</w:t>
      </w:r>
      <w:r w:rsidRPr="00063902">
        <w:rPr>
          <w:color w:val="000000"/>
          <w:sz w:val="28"/>
          <w:szCs w:val="28"/>
        </w:rPr>
        <w:t> из них-</w:t>
      </w:r>
    </w:p>
    <w:p w14:paraId="408878EC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b/>
          <w:bCs/>
          <w:color w:val="000000"/>
          <w:sz w:val="28"/>
          <w:szCs w:val="28"/>
        </w:rPr>
        <w:t>300 000</w:t>
      </w:r>
      <w:r w:rsidRPr="00063902">
        <w:rPr>
          <w:color w:val="000000"/>
          <w:sz w:val="28"/>
          <w:szCs w:val="28"/>
        </w:rPr>
        <w:t> перечислено от администрации города Черемхово,</w:t>
      </w:r>
    </w:p>
    <w:p w14:paraId="4E93D5A4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b/>
          <w:bCs/>
          <w:color w:val="000000"/>
          <w:sz w:val="28"/>
          <w:szCs w:val="28"/>
        </w:rPr>
        <w:t>50 000</w:t>
      </w:r>
      <w:r w:rsidRPr="00063902">
        <w:rPr>
          <w:color w:val="000000"/>
          <w:sz w:val="28"/>
          <w:szCs w:val="28"/>
        </w:rPr>
        <w:t> от ООО «</w:t>
      </w:r>
      <w:proofErr w:type="spellStart"/>
      <w:r w:rsidRPr="00063902">
        <w:rPr>
          <w:color w:val="000000"/>
          <w:sz w:val="28"/>
          <w:szCs w:val="28"/>
        </w:rPr>
        <w:t>Новогромовское</w:t>
      </w:r>
      <w:proofErr w:type="spellEnd"/>
      <w:r w:rsidRPr="00063902">
        <w:rPr>
          <w:color w:val="000000"/>
          <w:sz w:val="28"/>
          <w:szCs w:val="28"/>
        </w:rPr>
        <w:t>»;</w:t>
      </w:r>
    </w:p>
    <w:p w14:paraId="4A168F6F" w14:textId="06DEE335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b/>
          <w:bCs/>
          <w:color w:val="000000"/>
          <w:sz w:val="28"/>
          <w:szCs w:val="28"/>
        </w:rPr>
        <w:t>10 600</w:t>
      </w:r>
      <w:r w:rsidRPr="00063902">
        <w:rPr>
          <w:color w:val="000000"/>
          <w:sz w:val="28"/>
          <w:szCs w:val="28"/>
        </w:rPr>
        <w:t> от жителей района</w:t>
      </w:r>
    </w:p>
    <w:p w14:paraId="5E8981E5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color w:val="000000"/>
          <w:sz w:val="28"/>
          <w:szCs w:val="28"/>
        </w:rPr>
        <w:t>                     Из них израсходовано на приобретение:</w:t>
      </w:r>
    </w:p>
    <w:p w14:paraId="5C490F99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color w:val="000000"/>
          <w:sz w:val="28"/>
          <w:szCs w:val="28"/>
        </w:rPr>
        <w:t>лекарственных средств- 50 016,00+14 067,00 + 20 613,25= </w:t>
      </w:r>
      <w:r w:rsidRPr="00063902">
        <w:rPr>
          <w:b/>
          <w:bCs/>
          <w:color w:val="000000"/>
          <w:sz w:val="28"/>
          <w:szCs w:val="28"/>
        </w:rPr>
        <w:t>84 695,25</w:t>
      </w:r>
    </w:p>
    <w:p w14:paraId="79E83F83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color w:val="000000"/>
          <w:sz w:val="28"/>
          <w:szCs w:val="28"/>
        </w:rPr>
        <w:t>табачных   изделий – 78 000,00 + 20 868,00 = </w:t>
      </w:r>
      <w:r w:rsidRPr="00063902">
        <w:rPr>
          <w:b/>
          <w:bCs/>
          <w:color w:val="000000"/>
          <w:sz w:val="28"/>
          <w:szCs w:val="28"/>
        </w:rPr>
        <w:t>98 868,00</w:t>
      </w:r>
    </w:p>
    <w:p w14:paraId="5DD98A1C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color w:val="000000"/>
          <w:sz w:val="28"/>
          <w:szCs w:val="28"/>
        </w:rPr>
        <w:t>портативных аккумуляторов – </w:t>
      </w:r>
      <w:r w:rsidRPr="00063902">
        <w:rPr>
          <w:b/>
          <w:bCs/>
          <w:color w:val="000000"/>
          <w:sz w:val="28"/>
          <w:szCs w:val="28"/>
        </w:rPr>
        <w:t>95 350,00</w:t>
      </w:r>
      <w:r w:rsidRPr="00063902">
        <w:rPr>
          <w:color w:val="000000"/>
          <w:sz w:val="28"/>
          <w:szCs w:val="28"/>
        </w:rPr>
        <w:t> (четыре закупки-76 шт.) и </w:t>
      </w:r>
      <w:r w:rsidRPr="00063902">
        <w:rPr>
          <w:b/>
          <w:bCs/>
          <w:color w:val="000000"/>
          <w:sz w:val="28"/>
          <w:szCs w:val="28"/>
        </w:rPr>
        <w:t>17 185,00</w:t>
      </w:r>
      <w:r w:rsidRPr="00063902">
        <w:rPr>
          <w:color w:val="000000"/>
          <w:sz w:val="28"/>
          <w:szCs w:val="28"/>
        </w:rPr>
        <w:t> (24.10.22- 15 шт.) всего = </w:t>
      </w:r>
      <w:r w:rsidRPr="00063902">
        <w:rPr>
          <w:b/>
          <w:bCs/>
          <w:color w:val="000000"/>
          <w:sz w:val="28"/>
          <w:szCs w:val="28"/>
        </w:rPr>
        <w:t>112535,00</w:t>
      </w:r>
    </w:p>
    <w:p w14:paraId="3CA9CD3D" w14:textId="548304FB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color w:val="000000"/>
          <w:sz w:val="28"/>
          <w:szCs w:val="28"/>
        </w:rPr>
        <w:t>                     </w:t>
      </w:r>
      <w:r w:rsidRPr="00063902">
        <w:rPr>
          <w:b/>
          <w:bCs/>
          <w:i/>
          <w:iCs/>
          <w:color w:val="000000"/>
          <w:sz w:val="28"/>
          <w:szCs w:val="28"/>
        </w:rPr>
        <w:t>итого из фонда потрачено: 296 098,25</w:t>
      </w:r>
    </w:p>
    <w:p w14:paraId="59337DE4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b/>
          <w:bCs/>
          <w:i/>
          <w:iCs/>
          <w:color w:val="000000"/>
          <w:sz w:val="28"/>
          <w:szCs w:val="28"/>
        </w:rPr>
        <w:t>                                   вне фондовые средства:</w:t>
      </w:r>
      <w:r w:rsidRPr="00063902">
        <w:rPr>
          <w:color w:val="000000"/>
          <w:sz w:val="28"/>
          <w:szCs w:val="28"/>
        </w:rPr>
        <w:t>                                                         </w:t>
      </w:r>
    </w:p>
    <w:p w14:paraId="277180C7" w14:textId="5F697913" w:rsidR="005A2667" w:rsidRPr="00063902" w:rsidRDefault="00063902" w:rsidP="0006390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063902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) </w:t>
      </w:r>
      <w:r w:rsidR="005A2667" w:rsidRPr="00063902">
        <w:rPr>
          <w:b/>
          <w:bCs/>
          <w:color w:val="000000"/>
          <w:sz w:val="28"/>
          <w:szCs w:val="28"/>
        </w:rPr>
        <w:t>от депутатов районной Думы</w:t>
      </w:r>
      <w:r w:rsidR="005A2667" w:rsidRPr="00063902">
        <w:rPr>
          <w:color w:val="000000"/>
          <w:sz w:val="28"/>
          <w:szCs w:val="28"/>
        </w:rPr>
        <w:t> – </w:t>
      </w:r>
      <w:r w:rsidR="005A2667" w:rsidRPr="00063902">
        <w:rPr>
          <w:b/>
          <w:bCs/>
          <w:color w:val="000000"/>
          <w:sz w:val="28"/>
          <w:szCs w:val="28"/>
        </w:rPr>
        <w:t>35 000</w:t>
      </w:r>
      <w:r w:rsidR="005A2667" w:rsidRPr="00063902">
        <w:rPr>
          <w:color w:val="000000"/>
          <w:sz w:val="28"/>
          <w:szCs w:val="28"/>
        </w:rPr>
        <w:t xml:space="preserve">, из них (20 000 – Геворгян А.В., по 5 000-Горбаёв А.О., </w:t>
      </w:r>
      <w:proofErr w:type="spellStart"/>
      <w:r w:rsidR="005A2667" w:rsidRPr="00063902">
        <w:rPr>
          <w:color w:val="000000"/>
          <w:sz w:val="28"/>
          <w:szCs w:val="28"/>
        </w:rPr>
        <w:t>Шиповалов</w:t>
      </w:r>
      <w:proofErr w:type="spellEnd"/>
      <w:r w:rsidR="005A2667" w:rsidRPr="00063902">
        <w:rPr>
          <w:color w:val="000000"/>
          <w:sz w:val="28"/>
          <w:szCs w:val="28"/>
        </w:rPr>
        <w:t xml:space="preserve"> А.А., Козлова Л.М.).</w:t>
      </w:r>
    </w:p>
    <w:p w14:paraId="486609D1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b/>
          <w:bCs/>
          <w:color w:val="000000"/>
          <w:sz w:val="28"/>
          <w:szCs w:val="28"/>
        </w:rPr>
        <w:t>22986</w:t>
      </w:r>
      <w:r w:rsidRPr="00063902">
        <w:rPr>
          <w:color w:val="000000"/>
          <w:sz w:val="28"/>
          <w:szCs w:val="28"/>
        </w:rPr>
        <w:t>-на приобретение материала для пошива вещевых мешков в количестве 60 штук- (ткань, нитки, шнуры, оформление).</w:t>
      </w:r>
    </w:p>
    <w:p w14:paraId="0D936142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b/>
          <w:bCs/>
          <w:color w:val="000000"/>
          <w:sz w:val="28"/>
          <w:szCs w:val="28"/>
        </w:rPr>
        <w:t>     12014-</w:t>
      </w:r>
      <w:r w:rsidRPr="00063902">
        <w:rPr>
          <w:color w:val="000000"/>
          <w:sz w:val="28"/>
          <w:szCs w:val="28"/>
        </w:rPr>
        <w:t xml:space="preserve">на приобретение бутилированной питьевой воды, паштет, </w:t>
      </w:r>
      <w:proofErr w:type="gramStart"/>
      <w:r w:rsidRPr="00063902">
        <w:rPr>
          <w:color w:val="000000"/>
          <w:sz w:val="28"/>
          <w:szCs w:val="28"/>
        </w:rPr>
        <w:t>консервы,   </w:t>
      </w:r>
      <w:proofErr w:type="gramEnd"/>
      <w:r w:rsidRPr="00063902">
        <w:rPr>
          <w:color w:val="000000"/>
          <w:sz w:val="28"/>
          <w:szCs w:val="28"/>
        </w:rPr>
        <w:t>бараночные изделия, сгущенное молоко, печенье в ассортименте.</w:t>
      </w:r>
    </w:p>
    <w:p w14:paraId="6A06DBA5" w14:textId="5A54EF51" w:rsidR="005A2667" w:rsidRPr="00063902" w:rsidRDefault="00063902" w:rsidP="0006390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2) </w:t>
      </w:r>
      <w:r w:rsidR="005A2667" w:rsidRPr="00063902">
        <w:rPr>
          <w:b/>
          <w:bCs/>
          <w:color w:val="000000"/>
          <w:sz w:val="28"/>
          <w:szCs w:val="28"/>
        </w:rPr>
        <w:t>от индивидуальных предпринимателей на продуктовые наборы</w:t>
      </w:r>
      <w:r w:rsidR="005A2667" w:rsidRPr="00063902">
        <w:rPr>
          <w:color w:val="000000"/>
          <w:sz w:val="28"/>
          <w:szCs w:val="28"/>
        </w:rPr>
        <w:t>: </w:t>
      </w:r>
      <w:r w:rsidR="005A2667" w:rsidRPr="00063902">
        <w:rPr>
          <w:b/>
          <w:bCs/>
          <w:color w:val="000000"/>
          <w:sz w:val="28"/>
          <w:szCs w:val="28"/>
        </w:rPr>
        <w:t xml:space="preserve">20 500, из </w:t>
      </w:r>
      <w:r>
        <w:rPr>
          <w:b/>
          <w:bCs/>
          <w:color w:val="000000"/>
          <w:sz w:val="28"/>
          <w:szCs w:val="28"/>
        </w:rPr>
        <w:t xml:space="preserve">   </w:t>
      </w:r>
      <w:r w:rsidR="005A2667" w:rsidRPr="00063902">
        <w:rPr>
          <w:b/>
          <w:bCs/>
          <w:color w:val="000000"/>
          <w:sz w:val="28"/>
          <w:szCs w:val="28"/>
        </w:rPr>
        <w:t>них</w:t>
      </w:r>
    </w:p>
    <w:p w14:paraId="24252B66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63902">
        <w:rPr>
          <w:color w:val="000000"/>
          <w:sz w:val="28"/>
          <w:szCs w:val="28"/>
        </w:rPr>
        <w:t>Лазко</w:t>
      </w:r>
      <w:proofErr w:type="spellEnd"/>
      <w:r w:rsidRPr="00063902">
        <w:rPr>
          <w:color w:val="000000"/>
          <w:sz w:val="28"/>
          <w:szCs w:val="28"/>
        </w:rPr>
        <w:t xml:space="preserve"> Е.А. – 4000 (Михайловка), Горевой Г.Ф. – 3 500 (Михайловка), Федотова А.И. – 3000 (Михайловка), Солнцева Н.М. – 10 000 (Голуметь).</w:t>
      </w:r>
    </w:p>
    <w:p w14:paraId="40FEB575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b/>
          <w:bCs/>
          <w:color w:val="000000"/>
          <w:sz w:val="28"/>
          <w:szCs w:val="28"/>
        </w:rPr>
        <w:t>на вещевые наборы</w:t>
      </w:r>
      <w:r w:rsidRPr="00063902">
        <w:rPr>
          <w:color w:val="000000"/>
          <w:sz w:val="28"/>
          <w:szCs w:val="28"/>
        </w:rPr>
        <w:t>: </w:t>
      </w:r>
      <w:r w:rsidRPr="00063902">
        <w:rPr>
          <w:b/>
          <w:bCs/>
          <w:color w:val="000000"/>
          <w:sz w:val="28"/>
          <w:szCs w:val="28"/>
        </w:rPr>
        <w:t>29 000, из них</w:t>
      </w:r>
    </w:p>
    <w:p w14:paraId="06841556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color w:val="000000"/>
          <w:sz w:val="28"/>
          <w:szCs w:val="28"/>
        </w:rPr>
        <w:t xml:space="preserve">Стрелочных Н.В. </w:t>
      </w:r>
      <w:proofErr w:type="spellStart"/>
      <w:r w:rsidRPr="00063902">
        <w:rPr>
          <w:color w:val="000000"/>
          <w:sz w:val="28"/>
          <w:szCs w:val="28"/>
        </w:rPr>
        <w:t>РАЙПо</w:t>
      </w:r>
      <w:proofErr w:type="spellEnd"/>
      <w:r w:rsidRPr="00063902">
        <w:rPr>
          <w:color w:val="000000"/>
          <w:sz w:val="28"/>
          <w:szCs w:val="28"/>
        </w:rPr>
        <w:t xml:space="preserve"> – 12 000 (100 пар </w:t>
      </w:r>
      <w:proofErr w:type="spellStart"/>
      <w:r w:rsidRPr="00063902">
        <w:rPr>
          <w:color w:val="000000"/>
          <w:sz w:val="28"/>
          <w:szCs w:val="28"/>
        </w:rPr>
        <w:t>термо</w:t>
      </w:r>
      <w:proofErr w:type="spellEnd"/>
      <w:r w:rsidRPr="00063902">
        <w:rPr>
          <w:color w:val="000000"/>
          <w:sz w:val="28"/>
          <w:szCs w:val="28"/>
        </w:rPr>
        <w:t xml:space="preserve">. носков), Кичигина И.А. -10 000 (Михайловка), (перчатки, носки, шапки), </w:t>
      </w:r>
      <w:proofErr w:type="spellStart"/>
      <w:r w:rsidRPr="00063902">
        <w:rPr>
          <w:color w:val="000000"/>
          <w:sz w:val="28"/>
          <w:szCs w:val="28"/>
        </w:rPr>
        <w:t>Жидобина</w:t>
      </w:r>
      <w:proofErr w:type="spellEnd"/>
      <w:r w:rsidRPr="00063902">
        <w:rPr>
          <w:color w:val="000000"/>
          <w:sz w:val="28"/>
          <w:szCs w:val="28"/>
        </w:rPr>
        <w:t xml:space="preserve"> Л.П. – 7000 (носки).</w:t>
      </w:r>
    </w:p>
    <w:p w14:paraId="143330D4" w14:textId="46CBDA39" w:rsidR="005A2667" w:rsidRPr="00063902" w:rsidRDefault="00063902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A2667" w:rsidRPr="00063902">
        <w:rPr>
          <w:color w:val="000000"/>
          <w:sz w:val="28"/>
          <w:szCs w:val="28"/>
        </w:rPr>
        <w:t>3</w:t>
      </w:r>
      <w:r w:rsidR="005A2667" w:rsidRPr="00063902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 w:rsidR="005A2667" w:rsidRPr="00063902">
        <w:rPr>
          <w:b/>
          <w:bCs/>
          <w:color w:val="000000"/>
          <w:sz w:val="28"/>
          <w:szCs w:val="28"/>
        </w:rPr>
        <w:t>от учреждений и предприятий района: 114 000, из них</w:t>
      </w:r>
    </w:p>
    <w:p w14:paraId="0AE4EB6B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color w:val="000000"/>
          <w:sz w:val="28"/>
          <w:szCs w:val="28"/>
        </w:rPr>
        <w:t>районная библиотека – </w:t>
      </w:r>
      <w:r w:rsidRPr="00063902">
        <w:rPr>
          <w:b/>
          <w:bCs/>
          <w:color w:val="000000"/>
          <w:sz w:val="28"/>
          <w:szCs w:val="28"/>
        </w:rPr>
        <w:t>14 000</w:t>
      </w:r>
      <w:r w:rsidRPr="00063902">
        <w:rPr>
          <w:color w:val="000000"/>
          <w:sz w:val="28"/>
          <w:szCs w:val="28"/>
        </w:rPr>
        <w:t> (</w:t>
      </w:r>
      <w:proofErr w:type="spellStart"/>
      <w:r w:rsidRPr="00063902">
        <w:rPr>
          <w:color w:val="000000"/>
          <w:sz w:val="28"/>
          <w:szCs w:val="28"/>
        </w:rPr>
        <w:t>термо</w:t>
      </w:r>
      <w:proofErr w:type="spellEnd"/>
      <w:r w:rsidRPr="00063902">
        <w:rPr>
          <w:color w:val="000000"/>
          <w:sz w:val="28"/>
          <w:szCs w:val="28"/>
        </w:rPr>
        <w:t xml:space="preserve"> - бельё, шапки, носки, перчатки, вещи личной гигиены),</w:t>
      </w:r>
    </w:p>
    <w:p w14:paraId="0B281668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color w:val="000000"/>
          <w:sz w:val="28"/>
          <w:szCs w:val="28"/>
        </w:rPr>
        <w:t>ООО «Белореченское» - </w:t>
      </w:r>
      <w:r w:rsidRPr="00063902">
        <w:rPr>
          <w:b/>
          <w:bCs/>
          <w:color w:val="000000"/>
          <w:sz w:val="28"/>
          <w:szCs w:val="28"/>
        </w:rPr>
        <w:t>100 000</w:t>
      </w:r>
      <w:r w:rsidRPr="00063902">
        <w:rPr>
          <w:color w:val="000000"/>
          <w:sz w:val="28"/>
          <w:szCs w:val="28"/>
        </w:rPr>
        <w:t> (80 суточных продуктовых пайков-паштет, 2б -тушёнки, сгущенка, чай, сахар, 1б. воды, 3п. лапши, 1б. сайры)</w:t>
      </w:r>
    </w:p>
    <w:p w14:paraId="1BF03F8B" w14:textId="5F8D5C06" w:rsidR="005A2667" w:rsidRPr="00063902" w:rsidRDefault="00063902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5A2667" w:rsidRPr="00063902">
        <w:rPr>
          <w:b/>
          <w:bCs/>
          <w:color w:val="000000"/>
          <w:sz w:val="28"/>
          <w:szCs w:val="28"/>
        </w:rPr>
        <w:t>4)от проведения благотворительных мероприятий (Михайловка) – 16200</w:t>
      </w:r>
    </w:p>
    <w:p w14:paraId="6AC26DF7" w14:textId="77777777" w:rsidR="005A2667" w:rsidRPr="00063902" w:rsidRDefault="005A2667" w:rsidP="0006390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3902">
        <w:rPr>
          <w:color w:val="000000"/>
          <w:sz w:val="28"/>
          <w:szCs w:val="28"/>
        </w:rPr>
        <w:t>2000 – Узкий Луг, 4000 – библиотеки района, 3000- РДК «Жарки», 2000 - ДШИ, 4000 – музей, 1200- граждане. Из них 14 200-конкретно направлены на призванных из Михайловки, 2 000 – на мобилизованных села Узкий Луг.</w:t>
      </w:r>
    </w:p>
    <w:p w14:paraId="04D97AED" w14:textId="77777777" w:rsidR="00063902" w:rsidRDefault="00063902" w:rsidP="00063902">
      <w:pPr>
        <w:jc w:val="both"/>
        <w:rPr>
          <w:sz w:val="28"/>
          <w:szCs w:val="28"/>
        </w:rPr>
      </w:pPr>
    </w:p>
    <w:p w14:paraId="745FCA5C" w14:textId="4D104951" w:rsidR="001E1F90" w:rsidRPr="00063902" w:rsidRDefault="001E1F90" w:rsidP="00063902">
      <w:pPr>
        <w:jc w:val="both"/>
        <w:rPr>
          <w:sz w:val="28"/>
          <w:szCs w:val="28"/>
        </w:rPr>
      </w:pPr>
      <w:r w:rsidRPr="00063902">
        <w:rPr>
          <w:b/>
          <w:bCs/>
          <w:sz w:val="28"/>
          <w:szCs w:val="28"/>
        </w:rPr>
        <w:t>Козлова Л. М.:</w:t>
      </w:r>
      <w:r w:rsidRPr="00063902">
        <w:rPr>
          <w:sz w:val="28"/>
          <w:szCs w:val="28"/>
        </w:rPr>
        <w:t xml:space="preserve"> </w:t>
      </w:r>
      <w:r w:rsidR="00063902" w:rsidRPr="00063902">
        <w:rPr>
          <w:sz w:val="28"/>
          <w:szCs w:val="28"/>
        </w:rPr>
        <w:t>принять информацию к сведению</w:t>
      </w:r>
      <w:r w:rsidRPr="00063902">
        <w:rPr>
          <w:sz w:val="28"/>
          <w:szCs w:val="28"/>
        </w:rPr>
        <w:t>?</w:t>
      </w:r>
    </w:p>
    <w:p w14:paraId="21CA46DB" w14:textId="6DF8ABCC" w:rsidR="001E1F90" w:rsidRPr="00063902" w:rsidRDefault="001E1F90" w:rsidP="00063902">
      <w:pPr>
        <w:jc w:val="both"/>
        <w:rPr>
          <w:sz w:val="28"/>
          <w:szCs w:val="28"/>
        </w:rPr>
      </w:pPr>
      <w:r w:rsidRPr="00063902">
        <w:rPr>
          <w:b/>
          <w:sz w:val="28"/>
          <w:szCs w:val="28"/>
        </w:rPr>
        <w:t>Решили</w:t>
      </w:r>
      <w:r w:rsidRPr="00063902">
        <w:rPr>
          <w:sz w:val="28"/>
          <w:szCs w:val="28"/>
        </w:rPr>
        <w:t xml:space="preserve">: </w:t>
      </w:r>
      <w:r w:rsidR="00063902" w:rsidRPr="00063902">
        <w:rPr>
          <w:sz w:val="28"/>
          <w:szCs w:val="28"/>
        </w:rPr>
        <w:t>информация принята к сведению</w:t>
      </w:r>
      <w:r w:rsidRPr="00063902">
        <w:rPr>
          <w:sz w:val="28"/>
          <w:szCs w:val="28"/>
        </w:rPr>
        <w:t>.</w:t>
      </w:r>
    </w:p>
    <w:p w14:paraId="797D407E" w14:textId="77777777" w:rsidR="00F43D77" w:rsidRPr="00063902" w:rsidRDefault="00F43D77" w:rsidP="00F43D77">
      <w:pPr>
        <w:jc w:val="both"/>
        <w:rPr>
          <w:sz w:val="28"/>
          <w:szCs w:val="28"/>
          <w:u w:val="single"/>
        </w:rPr>
      </w:pPr>
    </w:p>
    <w:p w14:paraId="3DBF61DA" w14:textId="2A432A25" w:rsidR="00D30C19" w:rsidRPr="00063902" w:rsidRDefault="00ED71D0" w:rsidP="00AF5DAA">
      <w:pPr>
        <w:ind w:firstLine="567"/>
        <w:jc w:val="both"/>
        <w:rPr>
          <w:sz w:val="28"/>
          <w:szCs w:val="28"/>
        </w:rPr>
      </w:pPr>
      <w:r w:rsidRPr="00063902">
        <w:rPr>
          <w:b/>
          <w:i/>
          <w:sz w:val="28"/>
          <w:szCs w:val="28"/>
        </w:rPr>
        <w:t>Любовь</w:t>
      </w:r>
      <w:r w:rsidR="003C0F94" w:rsidRPr="00063902">
        <w:rPr>
          <w:b/>
          <w:i/>
          <w:sz w:val="28"/>
          <w:szCs w:val="28"/>
        </w:rPr>
        <w:t xml:space="preserve"> Михайловна</w:t>
      </w:r>
      <w:r w:rsidR="00D9536E" w:rsidRPr="00063902">
        <w:rPr>
          <w:b/>
          <w:sz w:val="28"/>
          <w:szCs w:val="28"/>
        </w:rPr>
        <w:t xml:space="preserve">: </w:t>
      </w:r>
      <w:r w:rsidR="008F5F27" w:rsidRPr="00063902">
        <w:rPr>
          <w:sz w:val="28"/>
          <w:szCs w:val="28"/>
        </w:rPr>
        <w:t>сообщил</w:t>
      </w:r>
      <w:r w:rsidR="003C0F94" w:rsidRPr="00063902">
        <w:rPr>
          <w:sz w:val="28"/>
          <w:szCs w:val="28"/>
        </w:rPr>
        <w:t>а</w:t>
      </w:r>
      <w:r w:rsidR="00D30C19" w:rsidRPr="00063902">
        <w:rPr>
          <w:sz w:val="28"/>
          <w:szCs w:val="28"/>
        </w:rPr>
        <w:t>: на этом повестка заседания исчерпан</w:t>
      </w:r>
      <w:r w:rsidR="00917E43" w:rsidRPr="00063902">
        <w:rPr>
          <w:sz w:val="28"/>
          <w:szCs w:val="28"/>
        </w:rPr>
        <w:t xml:space="preserve">а. </w:t>
      </w:r>
      <w:r w:rsidR="0081420C" w:rsidRPr="00063902">
        <w:rPr>
          <w:sz w:val="28"/>
          <w:szCs w:val="28"/>
        </w:rPr>
        <w:t>3</w:t>
      </w:r>
      <w:r w:rsidR="00063902">
        <w:rPr>
          <w:sz w:val="28"/>
          <w:szCs w:val="28"/>
        </w:rPr>
        <w:t>8</w:t>
      </w:r>
      <w:r w:rsidR="00A66270" w:rsidRPr="00063902">
        <w:rPr>
          <w:sz w:val="28"/>
          <w:szCs w:val="28"/>
        </w:rPr>
        <w:t>-</w:t>
      </w:r>
      <w:r w:rsidR="00D30C19" w:rsidRPr="00063902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063902">
        <w:rPr>
          <w:sz w:val="28"/>
          <w:szCs w:val="28"/>
        </w:rPr>
        <w:t>седьмого</w:t>
      </w:r>
      <w:r w:rsidR="00D30C19" w:rsidRPr="00063902">
        <w:rPr>
          <w:sz w:val="28"/>
          <w:szCs w:val="28"/>
        </w:rPr>
        <w:t xml:space="preserve"> созыва считается закрытым. </w:t>
      </w:r>
    </w:p>
    <w:p w14:paraId="58849893" w14:textId="16252ED6" w:rsidR="00627679" w:rsidRPr="00063902" w:rsidRDefault="00D30C19" w:rsidP="00063902">
      <w:pPr>
        <w:ind w:firstLine="567"/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Звучит </w:t>
      </w:r>
      <w:r w:rsidRPr="00063902">
        <w:rPr>
          <w:b/>
          <w:sz w:val="28"/>
          <w:szCs w:val="28"/>
        </w:rPr>
        <w:t xml:space="preserve">гимн </w:t>
      </w:r>
      <w:r w:rsidRPr="00063902">
        <w:rPr>
          <w:sz w:val="28"/>
          <w:szCs w:val="28"/>
        </w:rPr>
        <w:t>России.</w:t>
      </w:r>
    </w:p>
    <w:p w14:paraId="7446C57B" w14:textId="77777777" w:rsidR="00627679" w:rsidRPr="00063902" w:rsidRDefault="00627679" w:rsidP="00451F34">
      <w:pPr>
        <w:rPr>
          <w:sz w:val="28"/>
          <w:szCs w:val="28"/>
        </w:rPr>
      </w:pPr>
    </w:p>
    <w:p w14:paraId="3CCCC4E1" w14:textId="175E53EB" w:rsidR="00052D16" w:rsidRPr="00063902" w:rsidRDefault="00ED71D0" w:rsidP="009C177C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>П</w:t>
      </w:r>
      <w:r w:rsidR="00052D16" w:rsidRPr="00063902">
        <w:rPr>
          <w:sz w:val="28"/>
          <w:szCs w:val="28"/>
        </w:rPr>
        <w:t>редседател</w:t>
      </w:r>
      <w:r w:rsidRPr="00063902">
        <w:rPr>
          <w:sz w:val="28"/>
          <w:szCs w:val="28"/>
        </w:rPr>
        <w:t>ь</w:t>
      </w:r>
      <w:r w:rsidR="00FD6178" w:rsidRPr="00063902">
        <w:rPr>
          <w:sz w:val="28"/>
          <w:szCs w:val="28"/>
        </w:rPr>
        <w:t xml:space="preserve"> </w:t>
      </w:r>
      <w:r w:rsidR="00FB2806" w:rsidRPr="00063902">
        <w:rPr>
          <w:sz w:val="28"/>
          <w:szCs w:val="28"/>
        </w:rPr>
        <w:t>районной</w:t>
      </w:r>
      <w:r w:rsidR="00FD6178" w:rsidRPr="00063902">
        <w:rPr>
          <w:sz w:val="28"/>
          <w:szCs w:val="28"/>
        </w:rPr>
        <w:t xml:space="preserve"> </w:t>
      </w:r>
      <w:r w:rsidR="00FB2806" w:rsidRPr="00063902">
        <w:rPr>
          <w:sz w:val="28"/>
          <w:szCs w:val="28"/>
        </w:rPr>
        <w:t xml:space="preserve">Думы                           </w:t>
      </w:r>
      <w:r w:rsidR="00451FE3" w:rsidRPr="00063902">
        <w:rPr>
          <w:sz w:val="28"/>
          <w:szCs w:val="28"/>
        </w:rPr>
        <w:t xml:space="preserve">       </w:t>
      </w:r>
      <w:r w:rsidR="00AD548B" w:rsidRPr="00063902">
        <w:rPr>
          <w:sz w:val="28"/>
          <w:szCs w:val="28"/>
        </w:rPr>
        <w:t xml:space="preserve">       </w:t>
      </w:r>
      <w:r w:rsidR="00451FE3" w:rsidRPr="00063902">
        <w:rPr>
          <w:sz w:val="28"/>
          <w:szCs w:val="28"/>
        </w:rPr>
        <w:t xml:space="preserve">  </w:t>
      </w:r>
      <w:r w:rsidR="00451F34" w:rsidRPr="00063902">
        <w:rPr>
          <w:sz w:val="28"/>
          <w:szCs w:val="28"/>
        </w:rPr>
        <w:t xml:space="preserve"> </w:t>
      </w:r>
      <w:r w:rsidR="00087A37" w:rsidRPr="00063902">
        <w:rPr>
          <w:sz w:val="28"/>
          <w:szCs w:val="28"/>
        </w:rPr>
        <w:t xml:space="preserve">  </w:t>
      </w:r>
      <w:r w:rsidR="00451FE3" w:rsidRPr="00063902">
        <w:rPr>
          <w:sz w:val="28"/>
          <w:szCs w:val="28"/>
        </w:rPr>
        <w:t xml:space="preserve">        </w:t>
      </w:r>
      <w:r w:rsidR="00FB2806" w:rsidRPr="00063902">
        <w:rPr>
          <w:sz w:val="28"/>
          <w:szCs w:val="28"/>
        </w:rPr>
        <w:t xml:space="preserve">    </w:t>
      </w:r>
      <w:r w:rsidRPr="00063902">
        <w:rPr>
          <w:sz w:val="28"/>
          <w:szCs w:val="28"/>
        </w:rPr>
        <w:t>Л</w:t>
      </w:r>
      <w:r w:rsidR="009F57F1" w:rsidRPr="00063902">
        <w:rPr>
          <w:sz w:val="28"/>
          <w:szCs w:val="28"/>
        </w:rPr>
        <w:t xml:space="preserve">.М. </w:t>
      </w:r>
      <w:r w:rsidRPr="00063902">
        <w:rPr>
          <w:sz w:val="28"/>
          <w:szCs w:val="28"/>
        </w:rPr>
        <w:t>Козлова</w:t>
      </w:r>
    </w:p>
    <w:p w14:paraId="16A9C85A" w14:textId="77777777" w:rsidR="00052D16" w:rsidRPr="00063902" w:rsidRDefault="00052D16" w:rsidP="009C177C">
      <w:pPr>
        <w:jc w:val="both"/>
        <w:rPr>
          <w:sz w:val="28"/>
          <w:szCs w:val="28"/>
        </w:rPr>
      </w:pPr>
    </w:p>
    <w:p w14:paraId="42CC4F63" w14:textId="2B829658" w:rsidR="00B82E43" w:rsidRPr="00063902" w:rsidRDefault="00052D16" w:rsidP="009C177C">
      <w:pPr>
        <w:jc w:val="both"/>
        <w:rPr>
          <w:sz w:val="28"/>
          <w:szCs w:val="28"/>
        </w:rPr>
      </w:pPr>
      <w:r w:rsidRPr="00063902">
        <w:rPr>
          <w:sz w:val="28"/>
          <w:szCs w:val="28"/>
        </w:rPr>
        <w:t xml:space="preserve">Помощник </w:t>
      </w:r>
      <w:r w:rsidR="00C42477" w:rsidRPr="00063902">
        <w:rPr>
          <w:sz w:val="28"/>
          <w:szCs w:val="28"/>
        </w:rPr>
        <w:t>депутата</w:t>
      </w:r>
      <w:r w:rsidRPr="00063902">
        <w:rPr>
          <w:sz w:val="28"/>
          <w:szCs w:val="28"/>
        </w:rPr>
        <w:t xml:space="preserve"> Думы             </w:t>
      </w:r>
      <w:r w:rsidR="00451FE3" w:rsidRPr="00063902">
        <w:rPr>
          <w:sz w:val="28"/>
          <w:szCs w:val="28"/>
        </w:rPr>
        <w:t xml:space="preserve">   </w:t>
      </w:r>
      <w:r w:rsidR="00FD6178" w:rsidRPr="00063902">
        <w:rPr>
          <w:sz w:val="28"/>
          <w:szCs w:val="28"/>
        </w:rPr>
        <w:t xml:space="preserve">       </w:t>
      </w:r>
      <w:r w:rsidR="00451FE3" w:rsidRPr="00063902">
        <w:rPr>
          <w:sz w:val="28"/>
          <w:szCs w:val="28"/>
        </w:rPr>
        <w:t xml:space="preserve">                  </w:t>
      </w:r>
      <w:r w:rsidR="00AD548B" w:rsidRPr="00063902">
        <w:rPr>
          <w:sz w:val="28"/>
          <w:szCs w:val="28"/>
        </w:rPr>
        <w:t xml:space="preserve">      </w:t>
      </w:r>
      <w:r w:rsidR="00063902">
        <w:rPr>
          <w:sz w:val="28"/>
          <w:szCs w:val="28"/>
        </w:rPr>
        <w:t xml:space="preserve">    </w:t>
      </w:r>
      <w:r w:rsidR="00451FE3" w:rsidRPr="00063902">
        <w:rPr>
          <w:sz w:val="28"/>
          <w:szCs w:val="28"/>
        </w:rPr>
        <w:t xml:space="preserve">          </w:t>
      </w:r>
      <w:r w:rsidRPr="00063902">
        <w:rPr>
          <w:sz w:val="28"/>
          <w:szCs w:val="28"/>
        </w:rPr>
        <w:t xml:space="preserve"> Н.Р. </w:t>
      </w:r>
      <w:proofErr w:type="spellStart"/>
      <w:r w:rsidRPr="00063902">
        <w:rPr>
          <w:sz w:val="28"/>
          <w:szCs w:val="28"/>
        </w:rPr>
        <w:t>Минулина</w:t>
      </w:r>
      <w:bookmarkStart w:id="4" w:name="_GoBack"/>
      <w:bookmarkEnd w:id="4"/>
      <w:proofErr w:type="spellEnd"/>
    </w:p>
    <w:sectPr w:rsidR="00B82E43" w:rsidRPr="00063902" w:rsidSect="00063902">
      <w:headerReference w:type="even" r:id="rId8"/>
      <w:footerReference w:type="default" r:id="rId9"/>
      <w:pgSz w:w="11906" w:h="16838" w:code="9"/>
      <w:pgMar w:top="567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08A5C" w14:textId="77777777" w:rsidR="00EF0E9A" w:rsidRDefault="00EF0E9A" w:rsidP="00570E8E">
      <w:r>
        <w:separator/>
      </w:r>
    </w:p>
  </w:endnote>
  <w:endnote w:type="continuationSeparator" w:id="0">
    <w:p w14:paraId="26E51F4E" w14:textId="77777777" w:rsidR="00EF0E9A" w:rsidRDefault="00EF0E9A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3551322"/>
      <w:docPartObj>
        <w:docPartGallery w:val="Page Numbers (Bottom of Page)"/>
        <w:docPartUnique/>
      </w:docPartObj>
    </w:sdtPr>
    <w:sdtEndPr/>
    <w:sdtContent>
      <w:p w14:paraId="34133989" w14:textId="02FA3153" w:rsidR="00087A37" w:rsidRDefault="00087A3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ACE92" w14:textId="77777777" w:rsidR="00087A37" w:rsidRDefault="00087A3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646FE" w14:textId="77777777" w:rsidR="00EF0E9A" w:rsidRDefault="00EF0E9A" w:rsidP="00570E8E">
      <w:r>
        <w:separator/>
      </w:r>
    </w:p>
  </w:footnote>
  <w:footnote w:type="continuationSeparator" w:id="0">
    <w:p w14:paraId="13005928" w14:textId="77777777" w:rsidR="00EF0E9A" w:rsidRDefault="00EF0E9A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087A37" w:rsidRDefault="00087A37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087A37" w:rsidRDefault="00087A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260"/>
    <w:multiLevelType w:val="multilevel"/>
    <w:tmpl w:val="9B102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04F1C"/>
    <w:multiLevelType w:val="hybridMultilevel"/>
    <w:tmpl w:val="7C6EFA5E"/>
    <w:lvl w:ilvl="0" w:tplc="2C9EF59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 w15:restartNumberingAfterBreak="0">
    <w:nsid w:val="1DFD3669"/>
    <w:multiLevelType w:val="multilevel"/>
    <w:tmpl w:val="B554F5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1D83A59"/>
    <w:multiLevelType w:val="hybridMultilevel"/>
    <w:tmpl w:val="03AC554A"/>
    <w:lvl w:ilvl="0" w:tplc="1E88A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3B0E98"/>
    <w:multiLevelType w:val="multilevel"/>
    <w:tmpl w:val="AE72F2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1BF662F"/>
    <w:multiLevelType w:val="multilevel"/>
    <w:tmpl w:val="385A64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8A97064"/>
    <w:multiLevelType w:val="multilevel"/>
    <w:tmpl w:val="0668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470DE"/>
    <w:multiLevelType w:val="multilevel"/>
    <w:tmpl w:val="B48A91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18F411B"/>
    <w:multiLevelType w:val="multilevel"/>
    <w:tmpl w:val="72C0951A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3167467"/>
    <w:multiLevelType w:val="multilevel"/>
    <w:tmpl w:val="421216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2425"/>
    <w:rsid w:val="0001306E"/>
    <w:rsid w:val="0001377A"/>
    <w:rsid w:val="000143F3"/>
    <w:rsid w:val="00014AC5"/>
    <w:rsid w:val="00015721"/>
    <w:rsid w:val="00015F07"/>
    <w:rsid w:val="0001699C"/>
    <w:rsid w:val="00021F30"/>
    <w:rsid w:val="0002200C"/>
    <w:rsid w:val="00022248"/>
    <w:rsid w:val="0002247E"/>
    <w:rsid w:val="00026ED8"/>
    <w:rsid w:val="000278CD"/>
    <w:rsid w:val="00027C44"/>
    <w:rsid w:val="00031DF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858"/>
    <w:rsid w:val="00060D44"/>
    <w:rsid w:val="0006152F"/>
    <w:rsid w:val="0006251F"/>
    <w:rsid w:val="000626EB"/>
    <w:rsid w:val="000631AD"/>
    <w:rsid w:val="00063902"/>
    <w:rsid w:val="0006611B"/>
    <w:rsid w:val="000664CB"/>
    <w:rsid w:val="00070D4F"/>
    <w:rsid w:val="00071510"/>
    <w:rsid w:val="000717E2"/>
    <w:rsid w:val="0007191A"/>
    <w:rsid w:val="0008026C"/>
    <w:rsid w:val="00083766"/>
    <w:rsid w:val="00084D0B"/>
    <w:rsid w:val="00085883"/>
    <w:rsid w:val="00085FF0"/>
    <w:rsid w:val="00086C8E"/>
    <w:rsid w:val="00086FA6"/>
    <w:rsid w:val="00087A37"/>
    <w:rsid w:val="000900CC"/>
    <w:rsid w:val="00092042"/>
    <w:rsid w:val="00092B57"/>
    <w:rsid w:val="00094E55"/>
    <w:rsid w:val="00095CFD"/>
    <w:rsid w:val="000968D3"/>
    <w:rsid w:val="00097736"/>
    <w:rsid w:val="000A1E2A"/>
    <w:rsid w:val="000A3075"/>
    <w:rsid w:val="000A37B5"/>
    <w:rsid w:val="000A69AA"/>
    <w:rsid w:val="000A6B40"/>
    <w:rsid w:val="000A7688"/>
    <w:rsid w:val="000A7EDC"/>
    <w:rsid w:val="000B126D"/>
    <w:rsid w:val="000B1940"/>
    <w:rsid w:val="000B2C69"/>
    <w:rsid w:val="000B35D7"/>
    <w:rsid w:val="000B4253"/>
    <w:rsid w:val="000B66B6"/>
    <w:rsid w:val="000C123F"/>
    <w:rsid w:val="000C12CD"/>
    <w:rsid w:val="000C2AF3"/>
    <w:rsid w:val="000C3F33"/>
    <w:rsid w:val="000C5066"/>
    <w:rsid w:val="000C6D9A"/>
    <w:rsid w:val="000C71D2"/>
    <w:rsid w:val="000C723E"/>
    <w:rsid w:val="000D1071"/>
    <w:rsid w:val="000D19F5"/>
    <w:rsid w:val="000D5C7B"/>
    <w:rsid w:val="000D73A3"/>
    <w:rsid w:val="000E02D6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80D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35379"/>
    <w:rsid w:val="00141040"/>
    <w:rsid w:val="00142EDE"/>
    <w:rsid w:val="001432BB"/>
    <w:rsid w:val="001467D4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0FC2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821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1F90"/>
    <w:rsid w:val="001E2DC4"/>
    <w:rsid w:val="001E369C"/>
    <w:rsid w:val="001E3C83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6D5B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0665"/>
    <w:rsid w:val="00232C72"/>
    <w:rsid w:val="00233060"/>
    <w:rsid w:val="0023495C"/>
    <w:rsid w:val="00236195"/>
    <w:rsid w:val="00240EC0"/>
    <w:rsid w:val="00241405"/>
    <w:rsid w:val="0024206C"/>
    <w:rsid w:val="00242834"/>
    <w:rsid w:val="00245602"/>
    <w:rsid w:val="002459A4"/>
    <w:rsid w:val="00245C76"/>
    <w:rsid w:val="0024675D"/>
    <w:rsid w:val="00250003"/>
    <w:rsid w:val="0025236C"/>
    <w:rsid w:val="002523C2"/>
    <w:rsid w:val="0025371A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0E03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C7D23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0F84"/>
    <w:rsid w:val="002F152B"/>
    <w:rsid w:val="002F421A"/>
    <w:rsid w:val="002F431B"/>
    <w:rsid w:val="002F7A00"/>
    <w:rsid w:val="003004C9"/>
    <w:rsid w:val="003009FD"/>
    <w:rsid w:val="003035A2"/>
    <w:rsid w:val="00303D70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4AC0"/>
    <w:rsid w:val="00316469"/>
    <w:rsid w:val="00316CA0"/>
    <w:rsid w:val="00317CF8"/>
    <w:rsid w:val="00320BDC"/>
    <w:rsid w:val="00321B87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2D8"/>
    <w:rsid w:val="00341B11"/>
    <w:rsid w:val="00342032"/>
    <w:rsid w:val="0034297E"/>
    <w:rsid w:val="003446BD"/>
    <w:rsid w:val="0034603A"/>
    <w:rsid w:val="003473B6"/>
    <w:rsid w:val="003514C4"/>
    <w:rsid w:val="003529EC"/>
    <w:rsid w:val="003533D1"/>
    <w:rsid w:val="00357134"/>
    <w:rsid w:val="00360998"/>
    <w:rsid w:val="00364C50"/>
    <w:rsid w:val="00364DA8"/>
    <w:rsid w:val="003656A7"/>
    <w:rsid w:val="00367E3F"/>
    <w:rsid w:val="003727BF"/>
    <w:rsid w:val="003735F3"/>
    <w:rsid w:val="003740CF"/>
    <w:rsid w:val="00374A3A"/>
    <w:rsid w:val="00376DF7"/>
    <w:rsid w:val="003776D0"/>
    <w:rsid w:val="00380D4B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774"/>
    <w:rsid w:val="003D594C"/>
    <w:rsid w:val="003D5D63"/>
    <w:rsid w:val="003E1CB6"/>
    <w:rsid w:val="003E20E1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28A7"/>
    <w:rsid w:val="00445610"/>
    <w:rsid w:val="004469E6"/>
    <w:rsid w:val="00446ABA"/>
    <w:rsid w:val="0044773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279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178E"/>
    <w:rsid w:val="004B2E36"/>
    <w:rsid w:val="004B3248"/>
    <w:rsid w:val="004B3931"/>
    <w:rsid w:val="004B5E3F"/>
    <w:rsid w:val="004B75A6"/>
    <w:rsid w:val="004B7E3D"/>
    <w:rsid w:val="004B7EBC"/>
    <w:rsid w:val="004C1E2C"/>
    <w:rsid w:val="004C48F0"/>
    <w:rsid w:val="004C6031"/>
    <w:rsid w:val="004C6CA2"/>
    <w:rsid w:val="004D1BC6"/>
    <w:rsid w:val="004D2F5C"/>
    <w:rsid w:val="004D2FCD"/>
    <w:rsid w:val="004D3167"/>
    <w:rsid w:val="004D3FCA"/>
    <w:rsid w:val="004D470B"/>
    <w:rsid w:val="004E1155"/>
    <w:rsid w:val="004E136D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0A51"/>
    <w:rsid w:val="004F343F"/>
    <w:rsid w:val="004F5163"/>
    <w:rsid w:val="004F5AF8"/>
    <w:rsid w:val="00500362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0646"/>
    <w:rsid w:val="005A2520"/>
    <w:rsid w:val="005A2667"/>
    <w:rsid w:val="005A2CD5"/>
    <w:rsid w:val="005A3577"/>
    <w:rsid w:val="005A49E2"/>
    <w:rsid w:val="005A4A18"/>
    <w:rsid w:val="005A5E1A"/>
    <w:rsid w:val="005A6EE9"/>
    <w:rsid w:val="005B012F"/>
    <w:rsid w:val="005B2742"/>
    <w:rsid w:val="005B3C99"/>
    <w:rsid w:val="005B50C2"/>
    <w:rsid w:val="005B5CF0"/>
    <w:rsid w:val="005B655A"/>
    <w:rsid w:val="005B67AA"/>
    <w:rsid w:val="005B74A7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07E6E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27679"/>
    <w:rsid w:val="00632E77"/>
    <w:rsid w:val="00633106"/>
    <w:rsid w:val="0063508C"/>
    <w:rsid w:val="006363A5"/>
    <w:rsid w:val="006365F8"/>
    <w:rsid w:val="006371A3"/>
    <w:rsid w:val="0064044F"/>
    <w:rsid w:val="006428F1"/>
    <w:rsid w:val="00643802"/>
    <w:rsid w:val="00644348"/>
    <w:rsid w:val="00644CA4"/>
    <w:rsid w:val="0064531F"/>
    <w:rsid w:val="00645B13"/>
    <w:rsid w:val="00647D97"/>
    <w:rsid w:val="00650488"/>
    <w:rsid w:val="00650574"/>
    <w:rsid w:val="0065290B"/>
    <w:rsid w:val="00652CFD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76670"/>
    <w:rsid w:val="006818E1"/>
    <w:rsid w:val="00683A43"/>
    <w:rsid w:val="006844C3"/>
    <w:rsid w:val="006858FF"/>
    <w:rsid w:val="00686B75"/>
    <w:rsid w:val="00686D72"/>
    <w:rsid w:val="0068762A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36F1"/>
    <w:rsid w:val="00733EAA"/>
    <w:rsid w:val="0073455A"/>
    <w:rsid w:val="00734864"/>
    <w:rsid w:val="00734CF6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734D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E8A"/>
    <w:rsid w:val="007B6F9D"/>
    <w:rsid w:val="007B7C23"/>
    <w:rsid w:val="007C121D"/>
    <w:rsid w:val="007C34BF"/>
    <w:rsid w:val="007C515E"/>
    <w:rsid w:val="007C6589"/>
    <w:rsid w:val="007C6A94"/>
    <w:rsid w:val="007C6C36"/>
    <w:rsid w:val="007C76D8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20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343"/>
    <w:rsid w:val="0084247F"/>
    <w:rsid w:val="008433FC"/>
    <w:rsid w:val="008436D6"/>
    <w:rsid w:val="008437EE"/>
    <w:rsid w:val="00844B4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77622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09F9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168F"/>
    <w:rsid w:val="009431E8"/>
    <w:rsid w:val="00943A57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4D9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7EE"/>
    <w:rsid w:val="009A7C0F"/>
    <w:rsid w:val="009B07DC"/>
    <w:rsid w:val="009B2514"/>
    <w:rsid w:val="009B25F3"/>
    <w:rsid w:val="009B2C47"/>
    <w:rsid w:val="009B3A4C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4CA5"/>
    <w:rsid w:val="009D5E1B"/>
    <w:rsid w:val="009D7568"/>
    <w:rsid w:val="009E0A96"/>
    <w:rsid w:val="009E1270"/>
    <w:rsid w:val="009E419F"/>
    <w:rsid w:val="009E4CB7"/>
    <w:rsid w:val="009E4D83"/>
    <w:rsid w:val="009E572E"/>
    <w:rsid w:val="009F0998"/>
    <w:rsid w:val="009F11EB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1C9C"/>
    <w:rsid w:val="00A22062"/>
    <w:rsid w:val="00A2230B"/>
    <w:rsid w:val="00A25340"/>
    <w:rsid w:val="00A25D29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37F48"/>
    <w:rsid w:val="00A40457"/>
    <w:rsid w:val="00A40E9E"/>
    <w:rsid w:val="00A43323"/>
    <w:rsid w:val="00A43AE0"/>
    <w:rsid w:val="00A43C41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0F09"/>
    <w:rsid w:val="00A712CC"/>
    <w:rsid w:val="00A750A8"/>
    <w:rsid w:val="00A80B3C"/>
    <w:rsid w:val="00A8111D"/>
    <w:rsid w:val="00A81CD1"/>
    <w:rsid w:val="00A83941"/>
    <w:rsid w:val="00A83B98"/>
    <w:rsid w:val="00A83E84"/>
    <w:rsid w:val="00A8407A"/>
    <w:rsid w:val="00A843FA"/>
    <w:rsid w:val="00A86AEB"/>
    <w:rsid w:val="00A86D97"/>
    <w:rsid w:val="00A9020C"/>
    <w:rsid w:val="00A91D0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96E30"/>
    <w:rsid w:val="00AA073A"/>
    <w:rsid w:val="00AA1C50"/>
    <w:rsid w:val="00AA343C"/>
    <w:rsid w:val="00AA37E5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4AD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548B"/>
    <w:rsid w:val="00AD765A"/>
    <w:rsid w:val="00AD79F5"/>
    <w:rsid w:val="00AD7EBD"/>
    <w:rsid w:val="00AE1119"/>
    <w:rsid w:val="00AE1E99"/>
    <w:rsid w:val="00AE21EB"/>
    <w:rsid w:val="00AE3002"/>
    <w:rsid w:val="00AE4BD6"/>
    <w:rsid w:val="00AE50FB"/>
    <w:rsid w:val="00AE5212"/>
    <w:rsid w:val="00AE5907"/>
    <w:rsid w:val="00AE64F7"/>
    <w:rsid w:val="00AE7756"/>
    <w:rsid w:val="00AF0367"/>
    <w:rsid w:val="00AF0DD9"/>
    <w:rsid w:val="00AF17AA"/>
    <w:rsid w:val="00AF2E4F"/>
    <w:rsid w:val="00AF2F9B"/>
    <w:rsid w:val="00AF50E8"/>
    <w:rsid w:val="00AF5DAA"/>
    <w:rsid w:val="00AF66BC"/>
    <w:rsid w:val="00AF6C65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64BD"/>
    <w:rsid w:val="00B27D4B"/>
    <w:rsid w:val="00B30D02"/>
    <w:rsid w:val="00B31A6F"/>
    <w:rsid w:val="00B327C8"/>
    <w:rsid w:val="00B34E0A"/>
    <w:rsid w:val="00B36B83"/>
    <w:rsid w:val="00B3727D"/>
    <w:rsid w:val="00B3733B"/>
    <w:rsid w:val="00B3734D"/>
    <w:rsid w:val="00B436DC"/>
    <w:rsid w:val="00B436E1"/>
    <w:rsid w:val="00B448C8"/>
    <w:rsid w:val="00B449AC"/>
    <w:rsid w:val="00B44AB4"/>
    <w:rsid w:val="00B46083"/>
    <w:rsid w:val="00B46665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2E43"/>
    <w:rsid w:val="00B83A05"/>
    <w:rsid w:val="00B8515C"/>
    <w:rsid w:val="00B86511"/>
    <w:rsid w:val="00B868D6"/>
    <w:rsid w:val="00B8691C"/>
    <w:rsid w:val="00B86F45"/>
    <w:rsid w:val="00B9064B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0F10"/>
    <w:rsid w:val="00BB22E2"/>
    <w:rsid w:val="00BB4497"/>
    <w:rsid w:val="00BB597B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CDF"/>
    <w:rsid w:val="00BD23F9"/>
    <w:rsid w:val="00BD29FB"/>
    <w:rsid w:val="00BD30B9"/>
    <w:rsid w:val="00BD75D9"/>
    <w:rsid w:val="00BD76CF"/>
    <w:rsid w:val="00BD7E4B"/>
    <w:rsid w:val="00BE05EC"/>
    <w:rsid w:val="00BE0748"/>
    <w:rsid w:val="00BE07BA"/>
    <w:rsid w:val="00BE1633"/>
    <w:rsid w:val="00BE1947"/>
    <w:rsid w:val="00BE21AA"/>
    <w:rsid w:val="00BF04FE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6324"/>
    <w:rsid w:val="00BF71B7"/>
    <w:rsid w:val="00BF72F8"/>
    <w:rsid w:val="00C0130B"/>
    <w:rsid w:val="00C01540"/>
    <w:rsid w:val="00C05FF3"/>
    <w:rsid w:val="00C0696C"/>
    <w:rsid w:val="00C0723E"/>
    <w:rsid w:val="00C07833"/>
    <w:rsid w:val="00C0790A"/>
    <w:rsid w:val="00C10C5D"/>
    <w:rsid w:val="00C141B8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347F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774ED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0A93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B68B0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0807"/>
    <w:rsid w:val="00D12644"/>
    <w:rsid w:val="00D1265C"/>
    <w:rsid w:val="00D13F05"/>
    <w:rsid w:val="00D1495D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05B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54A"/>
    <w:rsid w:val="00D778E8"/>
    <w:rsid w:val="00D81C1F"/>
    <w:rsid w:val="00D8395D"/>
    <w:rsid w:val="00D87BAF"/>
    <w:rsid w:val="00D911BA"/>
    <w:rsid w:val="00D914C5"/>
    <w:rsid w:val="00D93EDF"/>
    <w:rsid w:val="00D951E1"/>
    <w:rsid w:val="00D9536E"/>
    <w:rsid w:val="00D975D8"/>
    <w:rsid w:val="00D97A83"/>
    <w:rsid w:val="00DA0006"/>
    <w:rsid w:val="00DA1038"/>
    <w:rsid w:val="00DA14DE"/>
    <w:rsid w:val="00DA1CDF"/>
    <w:rsid w:val="00DA22B7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1D1E"/>
    <w:rsid w:val="00DB2248"/>
    <w:rsid w:val="00DB4AE1"/>
    <w:rsid w:val="00DB5800"/>
    <w:rsid w:val="00DB64D6"/>
    <w:rsid w:val="00DB7E88"/>
    <w:rsid w:val="00DC0249"/>
    <w:rsid w:val="00DC39BD"/>
    <w:rsid w:val="00DC5518"/>
    <w:rsid w:val="00DC5FCC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3B02"/>
    <w:rsid w:val="00E25B4B"/>
    <w:rsid w:val="00E25D47"/>
    <w:rsid w:val="00E33666"/>
    <w:rsid w:val="00E3383C"/>
    <w:rsid w:val="00E33A27"/>
    <w:rsid w:val="00E352BA"/>
    <w:rsid w:val="00E41A20"/>
    <w:rsid w:val="00E41F76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065A"/>
    <w:rsid w:val="00E74191"/>
    <w:rsid w:val="00E80A99"/>
    <w:rsid w:val="00E828B0"/>
    <w:rsid w:val="00E85906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A04"/>
    <w:rsid w:val="00EA6B60"/>
    <w:rsid w:val="00EA75EA"/>
    <w:rsid w:val="00EB09F1"/>
    <w:rsid w:val="00EB1861"/>
    <w:rsid w:val="00EB1CD7"/>
    <w:rsid w:val="00EB26D5"/>
    <w:rsid w:val="00EB3436"/>
    <w:rsid w:val="00EB38E1"/>
    <w:rsid w:val="00EB40A7"/>
    <w:rsid w:val="00EB5E3B"/>
    <w:rsid w:val="00EB796A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2D9"/>
    <w:rsid w:val="00EE7C57"/>
    <w:rsid w:val="00EF064D"/>
    <w:rsid w:val="00EF0AB8"/>
    <w:rsid w:val="00EF0C37"/>
    <w:rsid w:val="00EF0E9A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14F"/>
    <w:rsid w:val="00F0660F"/>
    <w:rsid w:val="00F071B1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143"/>
    <w:rsid w:val="00F35EB9"/>
    <w:rsid w:val="00F40931"/>
    <w:rsid w:val="00F41E0C"/>
    <w:rsid w:val="00F422CC"/>
    <w:rsid w:val="00F42594"/>
    <w:rsid w:val="00F43105"/>
    <w:rsid w:val="00F43D77"/>
    <w:rsid w:val="00F4484A"/>
    <w:rsid w:val="00F44C27"/>
    <w:rsid w:val="00F47D19"/>
    <w:rsid w:val="00F50F51"/>
    <w:rsid w:val="00F52416"/>
    <w:rsid w:val="00F528EF"/>
    <w:rsid w:val="00F54806"/>
    <w:rsid w:val="00F557F4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0998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968FE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C50C9"/>
    <w:rsid w:val="00FC633C"/>
    <w:rsid w:val="00FD0877"/>
    <w:rsid w:val="00FD0B13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qFormat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5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paragraph" w:customStyle="1" w:styleId="afffe">
    <w:basedOn w:val="a0"/>
    <w:next w:val="ab"/>
    <w:uiPriority w:val="10"/>
    <w:qFormat/>
    <w:rsid w:val="00877622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1d">
    <w:name w:val="Основной текст Знак1"/>
    <w:uiPriority w:val="99"/>
    <w:rsid w:val="00877622"/>
    <w:rPr>
      <w:rFonts w:ascii="Times New Roman" w:hAnsi="Times New Roman" w:cs="Times New Roman"/>
      <w:sz w:val="28"/>
      <w:szCs w:val="28"/>
      <w:u w:val="none"/>
    </w:rPr>
  </w:style>
  <w:style w:type="paragraph" w:customStyle="1" w:styleId="111">
    <w:name w:val="Знак Знак1 Знак Знак Знак Знак Знак Знак1 Знак"/>
    <w:basedOn w:val="a0"/>
    <w:rsid w:val="008776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">
    <w:name w:val="Unresolved Mention"/>
    <w:basedOn w:val="a1"/>
    <w:uiPriority w:val="99"/>
    <w:semiHidden/>
    <w:unhideWhenUsed/>
    <w:rsid w:val="0081420C"/>
    <w:rPr>
      <w:color w:val="605E5C"/>
      <w:shd w:val="clear" w:color="auto" w:fill="E1DFDD"/>
    </w:rPr>
  </w:style>
  <w:style w:type="paragraph" w:customStyle="1" w:styleId="1e">
    <w:name w:val="Верхний колонтитул1"/>
    <w:basedOn w:val="a0"/>
    <w:rsid w:val="00B4666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B46665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46665"/>
    <w:pPr>
      <w:spacing w:before="100" w:beforeAutospacing="1" w:after="100" w:afterAutospacing="1"/>
    </w:pPr>
  </w:style>
  <w:style w:type="character" w:customStyle="1" w:styleId="1f">
    <w:name w:val="1"/>
    <w:basedOn w:val="a1"/>
    <w:rsid w:val="00B46665"/>
  </w:style>
  <w:style w:type="paragraph" w:customStyle="1" w:styleId="CharChar2">
    <w:name w:val="Char Char2"/>
    <w:basedOn w:val="a0"/>
    <w:rsid w:val="00D10807"/>
    <w:rPr>
      <w:rFonts w:ascii="Verdana" w:hAnsi="Verdana" w:cs="Verdana"/>
      <w:sz w:val="20"/>
      <w:szCs w:val="20"/>
      <w:lang w:val="en-US" w:eastAsia="en-US"/>
    </w:rPr>
  </w:style>
  <w:style w:type="table" w:customStyle="1" w:styleId="1f0">
    <w:name w:val="Сетка таблицы1"/>
    <w:basedOn w:val="a2"/>
    <w:next w:val="aff1"/>
    <w:rsid w:val="00F061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 Знак1 Знак Знак Знак"/>
    <w:basedOn w:val="a0"/>
    <w:rsid w:val="00B9064B"/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 Знак Знак Знак Знак"/>
    <w:basedOn w:val="a0"/>
    <w:rsid w:val="005A5E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pl3r">
    <w:name w:val="_8pl3r"/>
    <w:rsid w:val="005A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1984-2BAC-4205-B72A-618484BB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8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30</cp:revision>
  <cp:lastPrinted>2022-11-01T03:56:00Z</cp:lastPrinted>
  <dcterms:created xsi:type="dcterms:W3CDTF">2022-03-31T07:55:00Z</dcterms:created>
  <dcterms:modified xsi:type="dcterms:W3CDTF">2022-11-01T03:59:00Z</dcterms:modified>
</cp:coreProperties>
</file>